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50" w:rsidRDefault="00593EEC">
      <w:r>
        <w:rPr>
          <w:noProof/>
          <w:lang w:eastAsia="hr-HR"/>
        </w:rPr>
        <w:drawing>
          <wp:inline distT="0" distB="0" distL="0" distR="0" wp14:anchorId="0A8837F9" wp14:editId="49363328">
            <wp:extent cx="2160270" cy="11887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s memorandumom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p>
    <w:p w:rsidR="00AA41CB" w:rsidRPr="00BF75FC" w:rsidRDefault="00AA41CB" w:rsidP="00AA41CB">
      <w:pPr>
        <w:spacing w:after="0" w:line="240" w:lineRule="auto"/>
        <w:rPr>
          <w:rFonts w:ascii="Times New Roman" w:hAnsi="Times New Roman"/>
          <w:b/>
        </w:rPr>
      </w:pPr>
      <w:r w:rsidRPr="00BF75FC">
        <w:rPr>
          <w:rFonts w:ascii="Times New Roman" w:hAnsi="Times New Roman"/>
          <w:b/>
        </w:rPr>
        <w:t xml:space="preserve">KLASA: </w:t>
      </w:r>
      <w:r w:rsidR="00461759">
        <w:rPr>
          <w:rFonts w:ascii="Times New Roman" w:hAnsi="Times New Roman"/>
          <w:b/>
        </w:rPr>
        <w:t>021-04/17-01/01</w:t>
      </w:r>
    </w:p>
    <w:p w:rsidR="00AA41CB" w:rsidRPr="008527BF" w:rsidRDefault="00AA41CB" w:rsidP="00AA41CB">
      <w:pPr>
        <w:spacing w:after="0" w:line="240" w:lineRule="auto"/>
        <w:rPr>
          <w:rFonts w:ascii="Times New Roman" w:hAnsi="Times New Roman"/>
          <w:b/>
        </w:rPr>
      </w:pPr>
      <w:r w:rsidRPr="00BF75FC">
        <w:rPr>
          <w:rFonts w:ascii="Times New Roman" w:hAnsi="Times New Roman"/>
          <w:b/>
        </w:rPr>
        <w:t xml:space="preserve">URBROJ: </w:t>
      </w:r>
      <w:r w:rsidR="00B6357D">
        <w:rPr>
          <w:rFonts w:ascii="Times New Roman" w:hAnsi="Times New Roman"/>
          <w:b/>
        </w:rPr>
        <w:t>211</w:t>
      </w:r>
      <w:r w:rsidR="00461759">
        <w:rPr>
          <w:rFonts w:ascii="Times New Roman" w:hAnsi="Times New Roman"/>
          <w:b/>
        </w:rPr>
        <w:t>3/04-01/19-18</w:t>
      </w:r>
    </w:p>
    <w:p w:rsidR="00AA41CB" w:rsidRPr="00BF75FC" w:rsidRDefault="00593EEC" w:rsidP="00AA41CB">
      <w:pPr>
        <w:spacing w:after="0" w:line="240" w:lineRule="auto"/>
        <w:rPr>
          <w:rFonts w:ascii="Times New Roman" w:hAnsi="Times New Roman"/>
          <w:b/>
        </w:rPr>
      </w:pPr>
      <w:r>
        <w:rPr>
          <w:rFonts w:ascii="Times New Roman" w:hAnsi="Times New Roman"/>
          <w:b/>
        </w:rPr>
        <w:t>Oros</w:t>
      </w:r>
      <w:r w:rsidR="00461759">
        <w:rPr>
          <w:rFonts w:ascii="Times New Roman" w:hAnsi="Times New Roman"/>
          <w:b/>
        </w:rPr>
        <w:t>l</w:t>
      </w:r>
      <w:r>
        <w:rPr>
          <w:rFonts w:ascii="Times New Roman" w:hAnsi="Times New Roman"/>
          <w:b/>
        </w:rPr>
        <w:t>avje, 01.10</w:t>
      </w:r>
      <w:r w:rsidR="00AA41CB">
        <w:rPr>
          <w:rFonts w:ascii="Times New Roman" w:hAnsi="Times New Roman"/>
          <w:b/>
        </w:rPr>
        <w:t>.2019.</w:t>
      </w:r>
    </w:p>
    <w:p w:rsidR="00AA41CB" w:rsidRPr="00BF75FC" w:rsidRDefault="00AA41CB" w:rsidP="00AA41CB">
      <w:pPr>
        <w:spacing w:after="0" w:line="240" w:lineRule="auto"/>
        <w:rPr>
          <w:rFonts w:ascii="Times New Roman" w:hAnsi="Times New Roman"/>
        </w:rPr>
      </w:pP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rPr>
          <w:rFonts w:ascii="Times New Roman" w:hAnsi="Times New Roman" w:cs="Times New Roman"/>
          <w:sz w:val="24"/>
          <w:szCs w:val="24"/>
        </w:rPr>
      </w:pPr>
      <w:r w:rsidRPr="00E7014D">
        <w:rPr>
          <w:rFonts w:ascii="Times New Roman" w:hAnsi="Times New Roman" w:cs="Times New Roman"/>
          <w:sz w:val="24"/>
          <w:szCs w:val="24"/>
        </w:rPr>
        <w:t xml:space="preserve">Na temelju </w:t>
      </w:r>
      <w:r>
        <w:rPr>
          <w:rFonts w:ascii="Times New Roman" w:hAnsi="Times New Roman" w:cs="Times New Roman"/>
          <w:sz w:val="24"/>
          <w:szCs w:val="24"/>
        </w:rPr>
        <w:t>č</w:t>
      </w:r>
      <w:r w:rsidRPr="00E7014D">
        <w:rPr>
          <w:rFonts w:ascii="Times New Roman" w:hAnsi="Times New Roman" w:cs="Times New Roman"/>
          <w:sz w:val="24"/>
          <w:szCs w:val="24"/>
        </w:rPr>
        <w:t>lanka 36. Zakona o koncesijama (,,Narodne novine", broj 69</w:t>
      </w:r>
      <w:r>
        <w:rPr>
          <w:rFonts w:ascii="Times New Roman" w:hAnsi="Times New Roman" w:cs="Times New Roman"/>
          <w:sz w:val="24"/>
          <w:szCs w:val="24"/>
        </w:rPr>
        <w:t>/</w:t>
      </w:r>
      <w:r w:rsidRPr="00E7014D">
        <w:rPr>
          <w:rFonts w:ascii="Times New Roman" w:hAnsi="Times New Roman" w:cs="Times New Roman"/>
          <w:sz w:val="24"/>
          <w:szCs w:val="24"/>
        </w:rPr>
        <w:t xml:space="preserve">17), </w:t>
      </w:r>
      <w:r>
        <w:rPr>
          <w:rFonts w:ascii="Times New Roman" w:hAnsi="Times New Roman" w:cs="Times New Roman"/>
          <w:sz w:val="24"/>
          <w:szCs w:val="24"/>
        </w:rPr>
        <w:t>č</w:t>
      </w:r>
      <w:r w:rsidRPr="00E7014D">
        <w:rPr>
          <w:rFonts w:ascii="Times New Roman" w:hAnsi="Times New Roman" w:cs="Times New Roman"/>
          <w:sz w:val="24"/>
          <w:szCs w:val="24"/>
        </w:rPr>
        <w:t>lanka 45.</w:t>
      </w:r>
      <w:r>
        <w:rPr>
          <w:rFonts w:ascii="Times New Roman" w:hAnsi="Times New Roman" w:cs="Times New Roman"/>
          <w:sz w:val="24"/>
          <w:szCs w:val="24"/>
        </w:rPr>
        <w:t xml:space="preserve"> </w:t>
      </w:r>
      <w:r w:rsidRPr="00E7014D">
        <w:rPr>
          <w:rFonts w:ascii="Times New Roman" w:hAnsi="Times New Roman" w:cs="Times New Roman"/>
          <w:sz w:val="24"/>
          <w:szCs w:val="24"/>
        </w:rPr>
        <w:t>Zakona o komunalnom gospodarstvu (,,Narodne novine", broj 68/18</w:t>
      </w:r>
      <w:r w:rsidR="007B58B1">
        <w:rPr>
          <w:rFonts w:ascii="Times New Roman" w:hAnsi="Times New Roman" w:cs="Times New Roman"/>
          <w:sz w:val="24"/>
          <w:szCs w:val="24"/>
        </w:rPr>
        <w:t xml:space="preserve"> i 110/18</w:t>
      </w:r>
      <w:r w:rsidRPr="00E7014D">
        <w:rPr>
          <w:rFonts w:ascii="Times New Roman" w:hAnsi="Times New Roman" w:cs="Times New Roman"/>
          <w:sz w:val="24"/>
          <w:szCs w:val="24"/>
        </w:rPr>
        <w:t xml:space="preserve">), </w:t>
      </w:r>
      <w:r w:rsidR="00AA41CB" w:rsidRPr="00AA41CB">
        <w:rPr>
          <w:rFonts w:ascii="Times New Roman" w:hAnsi="Times New Roman" w:cs="Times New Roman"/>
          <w:sz w:val="24"/>
          <w:szCs w:val="24"/>
        </w:rPr>
        <w:t>članka 32. Statuta Grada Oroslavja (Službeni glasnik br. 16/09 i 13/13.</w:t>
      </w:r>
      <w:r w:rsidR="00593EEC">
        <w:rPr>
          <w:rFonts w:ascii="Times New Roman" w:hAnsi="Times New Roman" w:cs="Times New Roman"/>
          <w:sz w:val="24"/>
          <w:szCs w:val="24"/>
        </w:rPr>
        <w:t xml:space="preserve"> i 19/18</w:t>
      </w:r>
      <w:r w:rsidR="00AA41CB" w:rsidRPr="00AA41CB">
        <w:rPr>
          <w:rFonts w:ascii="Times New Roman" w:hAnsi="Times New Roman" w:cs="Times New Roman"/>
          <w:sz w:val="24"/>
          <w:szCs w:val="24"/>
        </w:rPr>
        <w:t xml:space="preserve">), Gradsko </w:t>
      </w:r>
      <w:r w:rsidR="00593EEC">
        <w:rPr>
          <w:rFonts w:ascii="Times New Roman" w:hAnsi="Times New Roman" w:cs="Times New Roman"/>
          <w:sz w:val="24"/>
          <w:szCs w:val="24"/>
        </w:rPr>
        <w:t>vijeće Grada Oroslavja na  18</w:t>
      </w:r>
      <w:r w:rsidR="00AA41CB" w:rsidRPr="00AA41CB">
        <w:rPr>
          <w:rFonts w:ascii="Times New Roman" w:hAnsi="Times New Roman" w:cs="Times New Roman"/>
          <w:sz w:val="24"/>
          <w:szCs w:val="24"/>
        </w:rPr>
        <w:t xml:space="preserve">.  sjednici održanoj </w:t>
      </w:r>
      <w:r w:rsidR="00593EEC">
        <w:rPr>
          <w:rFonts w:ascii="Times New Roman" w:hAnsi="Times New Roman" w:cs="Times New Roman"/>
          <w:sz w:val="24"/>
          <w:szCs w:val="24"/>
        </w:rPr>
        <w:t>01. 10</w:t>
      </w:r>
      <w:r w:rsidR="00AA41CB" w:rsidRPr="00AA41CB">
        <w:rPr>
          <w:rFonts w:ascii="Times New Roman" w:hAnsi="Times New Roman" w:cs="Times New Roman"/>
          <w:sz w:val="24"/>
          <w:szCs w:val="24"/>
        </w:rPr>
        <w:t xml:space="preserve">. 2019. godine </w:t>
      </w:r>
      <w:r w:rsidRPr="00E7014D">
        <w:rPr>
          <w:rFonts w:ascii="Times New Roman" w:hAnsi="Times New Roman" w:cs="Times New Roman"/>
          <w:sz w:val="24"/>
          <w:szCs w:val="24"/>
        </w:rPr>
        <w:t>donijelo je</w:t>
      </w: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center"/>
        <w:rPr>
          <w:rFonts w:ascii="Times New Roman" w:hAnsi="Times New Roman" w:cs="Times New Roman"/>
          <w:b/>
          <w:sz w:val="24"/>
          <w:szCs w:val="24"/>
        </w:rPr>
      </w:pPr>
      <w:r w:rsidRPr="00E7014D">
        <w:rPr>
          <w:rFonts w:ascii="Times New Roman" w:hAnsi="Times New Roman" w:cs="Times New Roman"/>
          <w:b/>
          <w:sz w:val="24"/>
          <w:szCs w:val="24"/>
        </w:rPr>
        <w:t>ODLUKU</w:t>
      </w: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center"/>
        <w:rPr>
          <w:rFonts w:ascii="Times New Roman" w:hAnsi="Times New Roman" w:cs="Times New Roman"/>
          <w:i/>
          <w:sz w:val="24"/>
          <w:szCs w:val="24"/>
        </w:rPr>
      </w:pPr>
      <w:r w:rsidRPr="00E7014D">
        <w:rPr>
          <w:rFonts w:ascii="Times New Roman" w:hAnsi="Times New Roman" w:cs="Times New Roman"/>
          <w:i/>
          <w:sz w:val="24"/>
          <w:szCs w:val="24"/>
        </w:rPr>
        <w:t xml:space="preserve">o davaniu koncesije za obavljanje </w:t>
      </w:r>
      <w:r w:rsidR="00AA41CB">
        <w:rPr>
          <w:rFonts w:ascii="Times New Roman" w:hAnsi="Times New Roman" w:cs="Times New Roman"/>
          <w:i/>
          <w:sz w:val="24"/>
          <w:szCs w:val="24"/>
        </w:rPr>
        <w:t xml:space="preserve">komunalne djelatnosti </w:t>
      </w:r>
      <w:r w:rsidR="00593EEC">
        <w:rPr>
          <w:rFonts w:ascii="Times New Roman" w:hAnsi="Times New Roman" w:cs="Times New Roman"/>
          <w:i/>
          <w:sz w:val="24"/>
          <w:szCs w:val="24"/>
        </w:rPr>
        <w:t>dimnjačarskih poslova</w:t>
      </w:r>
      <w:r w:rsidRPr="00E7014D">
        <w:rPr>
          <w:rFonts w:ascii="Times New Roman" w:hAnsi="Times New Roman" w:cs="Times New Roman"/>
          <w:i/>
          <w:sz w:val="24"/>
          <w:szCs w:val="24"/>
        </w:rPr>
        <w:t xml:space="preserve"> na području Grada </w:t>
      </w:r>
      <w:r w:rsidR="00AA41CB">
        <w:rPr>
          <w:rFonts w:ascii="Times New Roman" w:hAnsi="Times New Roman" w:cs="Times New Roman"/>
          <w:i/>
          <w:sz w:val="24"/>
          <w:szCs w:val="24"/>
        </w:rPr>
        <w:t>Oroslavja</w:t>
      </w: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center"/>
        <w:rPr>
          <w:rFonts w:ascii="Arial" w:hAnsi="Arial" w:cs="Arial"/>
          <w:b/>
          <w:sz w:val="28"/>
          <w:szCs w:val="28"/>
        </w:rPr>
      </w:pPr>
      <w:r w:rsidRPr="00E7014D">
        <w:rPr>
          <w:rFonts w:ascii="Arial" w:hAnsi="Arial" w:cs="Arial"/>
          <w:b/>
          <w:sz w:val="28"/>
          <w:szCs w:val="28"/>
        </w:rPr>
        <w:t>l.</w:t>
      </w:r>
    </w:p>
    <w:p w:rsidR="00E7014D" w:rsidRPr="00E7014D" w:rsidRDefault="00E7014D" w:rsidP="00E7014D">
      <w:pPr>
        <w:autoSpaceDE w:val="0"/>
        <w:autoSpaceDN w:val="0"/>
        <w:adjustRightInd w:val="0"/>
        <w:spacing w:after="0" w:line="240" w:lineRule="auto"/>
        <w:rPr>
          <w:rFonts w:ascii="Times New Roman" w:hAnsi="Times New Roman" w:cs="Times New Roman"/>
          <w:sz w:val="24"/>
          <w:szCs w:val="24"/>
        </w:rPr>
      </w:pPr>
      <w:r w:rsidRPr="00E7014D">
        <w:rPr>
          <w:rFonts w:ascii="Times New Roman" w:hAnsi="Times New Roman" w:cs="Times New Roman"/>
          <w:sz w:val="24"/>
          <w:szCs w:val="24"/>
        </w:rPr>
        <w:t>Ovom Odlukom odabire se najpovoljniji ponuditelj kojem se dodjeljuje koncesija obavljanja dimnjačarskih poslova na području Grada</w:t>
      </w:r>
      <w:r w:rsidR="00AA41CB">
        <w:rPr>
          <w:rFonts w:ascii="Times New Roman" w:hAnsi="Times New Roman" w:cs="Times New Roman"/>
          <w:sz w:val="24"/>
          <w:szCs w:val="24"/>
        </w:rPr>
        <w:t xml:space="preserve"> Oroslavja</w:t>
      </w:r>
      <w:r w:rsidRPr="00E7014D">
        <w:rPr>
          <w:rFonts w:ascii="Times New Roman" w:hAnsi="Times New Roman" w:cs="Times New Roman"/>
          <w:sz w:val="24"/>
          <w:szCs w:val="24"/>
        </w:rPr>
        <w:t>.</w:t>
      </w:r>
    </w:p>
    <w:p w:rsidR="00E7014D" w:rsidRPr="00E7014D" w:rsidRDefault="00E7014D" w:rsidP="00E7014D">
      <w:pPr>
        <w:autoSpaceDE w:val="0"/>
        <w:autoSpaceDN w:val="0"/>
        <w:adjustRightInd w:val="0"/>
        <w:spacing w:after="0" w:line="240" w:lineRule="auto"/>
        <w:rPr>
          <w:rFonts w:ascii="Times New Roman" w:hAnsi="Times New Roman" w:cs="Times New Roman"/>
          <w:sz w:val="24"/>
          <w:szCs w:val="24"/>
        </w:rPr>
      </w:pPr>
      <w:r w:rsidRPr="00E7014D">
        <w:rPr>
          <w:rFonts w:ascii="Times New Roman" w:hAnsi="Times New Roman" w:cs="Times New Roman"/>
          <w:sz w:val="24"/>
          <w:szCs w:val="24"/>
        </w:rPr>
        <w:t>Pod obavljanjem dimnja</w:t>
      </w:r>
      <w:r w:rsidR="00AA41CB">
        <w:rPr>
          <w:rFonts w:ascii="Times New Roman" w:hAnsi="Times New Roman" w:cs="Times New Roman"/>
          <w:sz w:val="24"/>
          <w:szCs w:val="24"/>
        </w:rPr>
        <w:t>č</w:t>
      </w:r>
      <w:r w:rsidRPr="00E7014D">
        <w:rPr>
          <w:rFonts w:ascii="Times New Roman" w:hAnsi="Times New Roman" w:cs="Times New Roman"/>
          <w:sz w:val="24"/>
          <w:szCs w:val="24"/>
        </w:rPr>
        <w:t>arskih poslova podrazumijeva se:</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kontrola i čišćenje dimovodnih objekata i naprava za loženje,</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poduzimanje mjera za sprečavanje opasnosti od požara, eksplozija, trovanja te zagađivanja zraka,</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kontrola rada ložišta u cilju uštede energenata i potpunog sagorijevanja,</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sprečavanje štetnih posljedica koje bi nastupile zbog neispravnosti dimovodnih objekata,</w:t>
      </w:r>
    </w:p>
    <w:p w:rsidR="00AA41CB" w:rsidRPr="00D04CAE" w:rsidRDefault="00AA41CB" w:rsidP="00AA41CB">
      <w:pPr>
        <w:numPr>
          <w:ilvl w:val="0"/>
          <w:numId w:val="4"/>
        </w:numPr>
        <w:autoSpaceDN w:val="0"/>
        <w:spacing w:after="0" w:line="240" w:lineRule="auto"/>
        <w:rPr>
          <w:rFonts w:ascii="Times New Roman" w:hAnsi="Times New Roman"/>
          <w:sz w:val="24"/>
          <w:szCs w:val="24"/>
        </w:rPr>
      </w:pPr>
      <w:r w:rsidRPr="00D04CAE">
        <w:rPr>
          <w:rFonts w:ascii="Times New Roman" w:eastAsia="Times New Roman" w:hAnsi="Times New Roman"/>
          <w:sz w:val="24"/>
          <w:szCs w:val="24"/>
          <w:lang w:eastAsia="hr-HR"/>
        </w:rPr>
        <w:t>kontrola i održavanje otvora za dovod zraka za izgaranje i ventilacijskih otvora u prostorijama gdje su postavljena trošila,</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vršenje nadzora nad radom dimnjačarske službe.</w:t>
      </w:r>
    </w:p>
    <w:p w:rsidR="00AA41CB" w:rsidRDefault="00AA41CB" w:rsidP="00AA41CB">
      <w:pPr>
        <w:tabs>
          <w:tab w:val="left" w:pos="1080"/>
        </w:tabs>
        <w:spacing w:after="0"/>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Pod dimovodnim i ventilacijskim objektima za koje je predviđena obavezna kontrola, čišćenje te pregledavanje i mjerenje u određenim rokovima podrazumijevaju se:</w:t>
      </w:r>
    </w:p>
    <w:p w:rsidR="00AA41CB"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dimnjaci u svim vrstama građevinskih objekata bez obzira na namjenu istih, bez obzira na vrstu ili sistem dimnjaka kao i na vrstu građevinskog materijala</w:t>
      </w:r>
      <w:r>
        <w:rPr>
          <w:rFonts w:ascii="Times New Roman" w:eastAsia="Times New Roman" w:hAnsi="Times New Roman"/>
          <w:sz w:val="24"/>
          <w:szCs w:val="24"/>
          <w:lang w:eastAsia="hr-HR"/>
        </w:rPr>
        <w:t xml:space="preserve">, </w:t>
      </w:r>
    </w:p>
    <w:p w:rsidR="00AA41CB"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dimovodne cijevi svih sistema i materijala izvedbe</w:t>
      </w:r>
      <w:r>
        <w:rPr>
          <w:rFonts w:ascii="Times New Roman" w:eastAsia="Times New Roman" w:hAnsi="Times New Roman"/>
          <w:sz w:val="24"/>
          <w:szCs w:val="24"/>
          <w:lang w:eastAsia="hr-HR"/>
        </w:rPr>
        <w:t>,</w:t>
      </w:r>
    </w:p>
    <w:p w:rsidR="00AA41CB"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dimovodni kanali svih sistema i materijala izvedbe</w:t>
      </w:r>
      <w:r>
        <w:rPr>
          <w:rFonts w:ascii="Times New Roman" w:eastAsia="Times New Roman" w:hAnsi="Times New Roman"/>
          <w:sz w:val="24"/>
          <w:szCs w:val="24"/>
          <w:lang w:eastAsia="hr-HR"/>
        </w:rPr>
        <w:t>,</w:t>
      </w:r>
    </w:p>
    <w:p w:rsidR="00AA41CB"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ložišta svih vrsta i namjena, na kruta, tekuća plinovita i alternativna goriva</w:t>
      </w:r>
      <w:r>
        <w:rPr>
          <w:rFonts w:ascii="Times New Roman" w:eastAsia="Times New Roman" w:hAnsi="Times New Roman"/>
          <w:sz w:val="24"/>
          <w:szCs w:val="24"/>
          <w:lang w:eastAsia="hr-HR"/>
        </w:rPr>
        <w:t>,</w:t>
      </w:r>
    </w:p>
    <w:p w:rsidR="00AA41CB"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trošila vrste C</w:t>
      </w:r>
      <w:r>
        <w:rPr>
          <w:rFonts w:ascii="Times New Roman" w:eastAsia="Times New Roman" w:hAnsi="Times New Roman"/>
          <w:sz w:val="24"/>
          <w:szCs w:val="24"/>
          <w:lang w:eastAsia="hr-HR"/>
        </w:rPr>
        <w:t>,</w:t>
      </w:r>
    </w:p>
    <w:p w:rsidR="00AA41CB" w:rsidRPr="00D04CAE" w:rsidRDefault="00AA41CB" w:rsidP="00AA41CB">
      <w:pPr>
        <w:numPr>
          <w:ilvl w:val="0"/>
          <w:numId w:val="4"/>
        </w:numPr>
        <w:autoSpaceDN w:val="0"/>
        <w:spacing w:after="0" w:line="240" w:lineRule="auto"/>
        <w:rPr>
          <w:rFonts w:ascii="Times New Roman" w:eastAsia="Times New Roman" w:hAnsi="Times New Roman"/>
          <w:sz w:val="24"/>
          <w:szCs w:val="24"/>
          <w:lang w:eastAsia="hr-HR"/>
        </w:rPr>
      </w:pPr>
      <w:r w:rsidRPr="00D04CAE">
        <w:rPr>
          <w:rFonts w:ascii="Times New Roman" w:eastAsia="Times New Roman" w:hAnsi="Times New Roman"/>
          <w:sz w:val="24"/>
          <w:szCs w:val="24"/>
          <w:lang w:eastAsia="hr-HR"/>
        </w:rPr>
        <w:t>otvori ili uređaji za dovod zraka bez obzira na vrstu građevnog materijala.</w:t>
      </w: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center"/>
        <w:rPr>
          <w:rFonts w:ascii="Arial" w:hAnsi="Arial" w:cs="Arial"/>
          <w:b/>
          <w:sz w:val="28"/>
          <w:szCs w:val="28"/>
        </w:rPr>
      </w:pPr>
      <w:r w:rsidRPr="00E7014D">
        <w:rPr>
          <w:rFonts w:ascii="Arial" w:hAnsi="Arial" w:cs="Arial"/>
          <w:b/>
          <w:sz w:val="28"/>
          <w:szCs w:val="28"/>
        </w:rPr>
        <w:t>II</w:t>
      </w:r>
      <w:r w:rsidR="002A4177">
        <w:rPr>
          <w:rFonts w:ascii="Arial" w:hAnsi="Arial" w:cs="Arial"/>
          <w:b/>
          <w:sz w:val="28"/>
          <w:szCs w:val="28"/>
        </w:rPr>
        <w:t>.</w:t>
      </w:r>
    </w:p>
    <w:p w:rsidR="00E7014D" w:rsidRP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rPr>
          <w:rFonts w:ascii="Times New Roman" w:hAnsi="Times New Roman" w:cs="Times New Roman"/>
          <w:sz w:val="24"/>
          <w:szCs w:val="24"/>
        </w:rPr>
      </w:pPr>
      <w:r w:rsidRPr="00E7014D">
        <w:rPr>
          <w:rFonts w:ascii="Times New Roman" w:hAnsi="Times New Roman" w:cs="Times New Roman"/>
          <w:sz w:val="24"/>
          <w:szCs w:val="24"/>
        </w:rPr>
        <w:t xml:space="preserve">Temeljem provedenog postupka davanja koncesije i ocjene </w:t>
      </w:r>
      <w:r w:rsidR="00AA41CB">
        <w:rPr>
          <w:rFonts w:ascii="Times New Roman" w:hAnsi="Times New Roman" w:cs="Times New Roman"/>
          <w:sz w:val="24"/>
          <w:szCs w:val="24"/>
        </w:rPr>
        <w:t>pristiglih ponuda</w:t>
      </w:r>
      <w:r>
        <w:rPr>
          <w:rFonts w:ascii="Times New Roman" w:hAnsi="Times New Roman" w:cs="Times New Roman"/>
          <w:sz w:val="24"/>
          <w:szCs w:val="24"/>
        </w:rPr>
        <w:t xml:space="preserve"> </w:t>
      </w:r>
      <w:r w:rsidRPr="00E7014D">
        <w:rPr>
          <w:rFonts w:ascii="Times New Roman" w:hAnsi="Times New Roman" w:cs="Times New Roman"/>
          <w:sz w:val="24"/>
          <w:szCs w:val="24"/>
        </w:rPr>
        <w:t xml:space="preserve">u smislu uvjeta i kriterija iz dokumentacije za nadmetanje, Gradsko vijece Grada </w:t>
      </w:r>
      <w:r w:rsidR="00AA41CB">
        <w:rPr>
          <w:rFonts w:ascii="Times New Roman" w:hAnsi="Times New Roman" w:cs="Times New Roman"/>
          <w:sz w:val="24"/>
          <w:szCs w:val="24"/>
        </w:rPr>
        <w:t>Oroslavja</w:t>
      </w:r>
      <w:r>
        <w:rPr>
          <w:rFonts w:ascii="Times New Roman" w:hAnsi="Times New Roman" w:cs="Times New Roman"/>
          <w:sz w:val="24"/>
          <w:szCs w:val="24"/>
        </w:rPr>
        <w:t xml:space="preserve"> </w:t>
      </w:r>
      <w:r w:rsidRPr="00E7014D">
        <w:rPr>
          <w:rFonts w:ascii="Times New Roman" w:hAnsi="Times New Roman" w:cs="Times New Roman"/>
          <w:sz w:val="24"/>
          <w:szCs w:val="24"/>
        </w:rPr>
        <w:t>dodjeljuje koncesiju za obavl</w:t>
      </w:r>
      <w:r>
        <w:rPr>
          <w:rFonts w:ascii="Times New Roman" w:hAnsi="Times New Roman" w:cs="Times New Roman"/>
          <w:sz w:val="24"/>
          <w:szCs w:val="24"/>
        </w:rPr>
        <w:t>janje</w:t>
      </w:r>
      <w:r w:rsidRPr="00E7014D">
        <w:rPr>
          <w:rFonts w:ascii="Times New Roman" w:hAnsi="Times New Roman" w:cs="Times New Roman"/>
          <w:sz w:val="24"/>
          <w:szCs w:val="24"/>
        </w:rPr>
        <w:t xml:space="preserve"> </w:t>
      </w:r>
      <w:r w:rsidR="00AA41CB">
        <w:rPr>
          <w:rFonts w:ascii="Times New Roman" w:hAnsi="Times New Roman" w:cs="Times New Roman"/>
          <w:sz w:val="24"/>
          <w:szCs w:val="24"/>
        </w:rPr>
        <w:t xml:space="preserve">komunalne djelatnosti </w:t>
      </w:r>
      <w:r w:rsidRPr="00E7014D">
        <w:rPr>
          <w:rFonts w:ascii="Times New Roman" w:hAnsi="Times New Roman" w:cs="Times New Roman"/>
          <w:sz w:val="24"/>
          <w:szCs w:val="24"/>
        </w:rPr>
        <w:t>dimnja</w:t>
      </w:r>
      <w:r>
        <w:rPr>
          <w:rFonts w:ascii="Times New Roman" w:hAnsi="Times New Roman" w:cs="Times New Roman"/>
          <w:sz w:val="24"/>
          <w:szCs w:val="24"/>
        </w:rPr>
        <w:t>č</w:t>
      </w:r>
      <w:r w:rsidRPr="00E7014D">
        <w:rPr>
          <w:rFonts w:ascii="Times New Roman" w:hAnsi="Times New Roman" w:cs="Times New Roman"/>
          <w:sz w:val="24"/>
          <w:szCs w:val="24"/>
        </w:rPr>
        <w:t>arskih poslova na podru</w:t>
      </w:r>
      <w:r>
        <w:rPr>
          <w:rFonts w:ascii="Times New Roman" w:hAnsi="Times New Roman" w:cs="Times New Roman"/>
          <w:sz w:val="24"/>
          <w:szCs w:val="24"/>
        </w:rPr>
        <w:t>č</w:t>
      </w:r>
      <w:r w:rsidRPr="00E7014D">
        <w:rPr>
          <w:rFonts w:ascii="Times New Roman" w:hAnsi="Times New Roman" w:cs="Times New Roman"/>
          <w:sz w:val="24"/>
          <w:szCs w:val="24"/>
        </w:rPr>
        <w:t xml:space="preserve">ju Grada </w:t>
      </w:r>
      <w:r w:rsidR="00AA41CB">
        <w:rPr>
          <w:rFonts w:ascii="Times New Roman" w:hAnsi="Times New Roman" w:cs="Times New Roman"/>
          <w:sz w:val="24"/>
          <w:szCs w:val="24"/>
        </w:rPr>
        <w:t>Oroslavja</w:t>
      </w:r>
      <w:r>
        <w:rPr>
          <w:rFonts w:ascii="Times New Roman" w:hAnsi="Times New Roman" w:cs="Times New Roman"/>
          <w:sz w:val="24"/>
          <w:szCs w:val="24"/>
        </w:rPr>
        <w:t xml:space="preserve"> </w:t>
      </w:r>
      <w:r w:rsidRPr="00E7014D">
        <w:rPr>
          <w:rFonts w:ascii="Times New Roman" w:hAnsi="Times New Roman" w:cs="Times New Roman"/>
          <w:sz w:val="24"/>
          <w:szCs w:val="24"/>
        </w:rPr>
        <w:t>ponuditelju:</w:t>
      </w:r>
    </w:p>
    <w:p w:rsidR="007B58B1" w:rsidRDefault="007B58B1" w:rsidP="00E7014D">
      <w:pPr>
        <w:pStyle w:val="Odlomakpopisa"/>
        <w:autoSpaceDE w:val="0"/>
        <w:autoSpaceDN w:val="0"/>
        <w:adjustRightInd w:val="0"/>
        <w:spacing w:after="0" w:line="240" w:lineRule="auto"/>
        <w:rPr>
          <w:rFonts w:ascii="Times New Roman" w:hAnsi="Times New Roman"/>
          <w:b/>
          <w:sz w:val="24"/>
          <w:szCs w:val="24"/>
        </w:rPr>
      </w:pPr>
    </w:p>
    <w:p w:rsidR="00E7014D" w:rsidRDefault="00AA41CB" w:rsidP="00E7014D">
      <w:pPr>
        <w:pStyle w:val="Odlomakpopisa"/>
        <w:autoSpaceDE w:val="0"/>
        <w:autoSpaceDN w:val="0"/>
        <w:adjustRightInd w:val="0"/>
        <w:spacing w:after="0" w:line="240" w:lineRule="auto"/>
        <w:rPr>
          <w:rFonts w:ascii="Times New Roman" w:hAnsi="Times New Roman"/>
          <w:b/>
          <w:sz w:val="24"/>
          <w:szCs w:val="24"/>
        </w:rPr>
      </w:pPr>
      <w:r w:rsidRPr="00AA41CB">
        <w:rPr>
          <w:rFonts w:ascii="Times New Roman" w:hAnsi="Times New Roman"/>
          <w:b/>
          <w:sz w:val="24"/>
          <w:szCs w:val="24"/>
        </w:rPr>
        <w:t xml:space="preserve">LEUŠTEK </w:t>
      </w:r>
      <w:proofErr w:type="spellStart"/>
      <w:r w:rsidRPr="00AA41CB">
        <w:rPr>
          <w:rFonts w:ascii="Times New Roman" w:hAnsi="Times New Roman"/>
          <w:b/>
          <w:sz w:val="24"/>
          <w:szCs w:val="24"/>
        </w:rPr>
        <w:t>j.d.o.o</w:t>
      </w:r>
      <w:proofErr w:type="spellEnd"/>
      <w:r w:rsidRPr="00AA41CB">
        <w:rPr>
          <w:rFonts w:ascii="Times New Roman" w:hAnsi="Times New Roman"/>
          <w:b/>
          <w:sz w:val="24"/>
          <w:szCs w:val="24"/>
        </w:rPr>
        <w:t xml:space="preserve">., Zagorske brigade 30, 49222 </w:t>
      </w:r>
      <w:proofErr w:type="spellStart"/>
      <w:r w:rsidRPr="00AA41CB">
        <w:rPr>
          <w:rFonts w:ascii="Times New Roman" w:hAnsi="Times New Roman"/>
          <w:b/>
          <w:sz w:val="24"/>
          <w:szCs w:val="24"/>
        </w:rPr>
        <w:t>Poznanovec</w:t>
      </w:r>
      <w:proofErr w:type="spellEnd"/>
      <w:r w:rsidRPr="00AA41CB">
        <w:rPr>
          <w:rFonts w:ascii="Times New Roman" w:hAnsi="Times New Roman"/>
          <w:b/>
          <w:sz w:val="24"/>
          <w:szCs w:val="24"/>
        </w:rPr>
        <w:t>, OIB: 61974650944</w:t>
      </w:r>
      <w:r>
        <w:rPr>
          <w:rFonts w:ascii="Times New Roman" w:hAnsi="Times New Roman"/>
          <w:b/>
          <w:sz w:val="24"/>
          <w:szCs w:val="24"/>
        </w:rPr>
        <w:t>.</w:t>
      </w:r>
    </w:p>
    <w:p w:rsidR="00AA41CB" w:rsidRDefault="00AA41CB" w:rsidP="00E7014D">
      <w:pPr>
        <w:pStyle w:val="Odlomakpopisa"/>
        <w:autoSpaceDE w:val="0"/>
        <w:autoSpaceDN w:val="0"/>
        <w:adjustRightInd w:val="0"/>
        <w:spacing w:after="0" w:line="240" w:lineRule="auto"/>
        <w:rPr>
          <w:rFonts w:ascii="Times New Roman" w:hAnsi="Times New Roman"/>
          <w:b/>
          <w:sz w:val="24"/>
          <w:szCs w:val="24"/>
        </w:rPr>
      </w:pPr>
    </w:p>
    <w:p w:rsidR="00AA41CB" w:rsidRPr="00E7014D" w:rsidRDefault="00AA41CB" w:rsidP="00E7014D">
      <w:pPr>
        <w:pStyle w:val="Odlomakpopisa"/>
        <w:autoSpaceDE w:val="0"/>
        <w:autoSpaceDN w:val="0"/>
        <w:adjustRightInd w:val="0"/>
        <w:spacing w:after="0" w:line="240" w:lineRule="auto"/>
        <w:rPr>
          <w:rFonts w:ascii="Times New Roman" w:hAnsi="Times New Roman" w:cs="Times New Roman"/>
          <w:sz w:val="24"/>
          <w:szCs w:val="24"/>
        </w:rPr>
      </w:pPr>
    </w:p>
    <w:p w:rsidR="00E7014D" w:rsidRPr="00E7014D" w:rsidRDefault="00E7014D" w:rsidP="00E7014D">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III</w:t>
      </w:r>
      <w:r w:rsidR="002A4177">
        <w:rPr>
          <w:rFonts w:ascii="Arial" w:hAnsi="Arial" w:cs="Arial"/>
          <w:b/>
          <w:sz w:val="28"/>
          <w:szCs w:val="28"/>
        </w:rPr>
        <w:t>.</w:t>
      </w:r>
    </w:p>
    <w:p w:rsidR="00E7014D" w:rsidRDefault="00E7014D" w:rsidP="00E7014D">
      <w:pPr>
        <w:autoSpaceDE w:val="0"/>
        <w:autoSpaceDN w:val="0"/>
        <w:adjustRightInd w:val="0"/>
        <w:spacing w:after="0" w:line="240" w:lineRule="auto"/>
        <w:jc w:val="left"/>
        <w:rPr>
          <w:rFonts w:ascii="Times New Roman" w:hAnsi="Times New Roman" w:cs="Times New Roman"/>
          <w:sz w:val="24"/>
          <w:szCs w:val="24"/>
        </w:rPr>
      </w:pPr>
    </w:p>
    <w:p w:rsidR="00E7014D" w:rsidRPr="00AA41CB" w:rsidRDefault="00E7014D" w:rsidP="002A4177">
      <w:pPr>
        <w:autoSpaceDE w:val="0"/>
        <w:autoSpaceDN w:val="0"/>
        <w:adjustRightInd w:val="0"/>
        <w:spacing w:after="0" w:line="240" w:lineRule="auto"/>
        <w:rPr>
          <w:rFonts w:ascii="Times New Roman" w:hAnsi="Times New Roman" w:cs="Times New Roman"/>
          <w:sz w:val="21"/>
          <w:szCs w:val="21"/>
        </w:rPr>
      </w:pPr>
      <w:r w:rsidRPr="00AA41CB">
        <w:rPr>
          <w:rFonts w:ascii="Times New Roman" w:hAnsi="Times New Roman" w:cs="Times New Roman"/>
          <w:sz w:val="24"/>
          <w:szCs w:val="24"/>
        </w:rPr>
        <w:t>Prava i obveze davatelja koncesije i koncesionara uredit će se ugovorom sukladno odredbama</w:t>
      </w:r>
      <w:r w:rsidR="002A4177" w:rsidRPr="00AA41CB">
        <w:rPr>
          <w:rFonts w:ascii="Times New Roman" w:hAnsi="Times New Roman" w:cs="Times New Roman"/>
          <w:sz w:val="24"/>
          <w:szCs w:val="24"/>
        </w:rPr>
        <w:t xml:space="preserve"> </w:t>
      </w:r>
      <w:r w:rsidRPr="00AA41CB">
        <w:rPr>
          <w:rFonts w:ascii="Times New Roman" w:hAnsi="Times New Roman" w:cs="Times New Roman"/>
          <w:sz w:val="24"/>
          <w:szCs w:val="24"/>
        </w:rPr>
        <w:t>Zakona o koncesi</w:t>
      </w:r>
      <w:r w:rsidRPr="00AA41CB">
        <w:rPr>
          <w:rFonts w:ascii="Times New Roman" w:hAnsi="Times New Roman" w:cs="Times New Roman"/>
          <w:sz w:val="21"/>
          <w:szCs w:val="21"/>
        </w:rPr>
        <w:t>jama.</w:t>
      </w:r>
    </w:p>
    <w:p w:rsidR="002A4177" w:rsidRPr="00AA41CB" w:rsidRDefault="002A4177" w:rsidP="002A4177">
      <w:pPr>
        <w:autoSpaceDE w:val="0"/>
        <w:autoSpaceDN w:val="0"/>
        <w:adjustRightInd w:val="0"/>
        <w:spacing w:after="0" w:line="240" w:lineRule="auto"/>
        <w:rPr>
          <w:rFonts w:ascii="Times New Roman" w:hAnsi="Times New Roman" w:cs="Times New Roman"/>
          <w:sz w:val="21"/>
          <w:szCs w:val="21"/>
        </w:rPr>
      </w:pPr>
    </w:p>
    <w:p w:rsidR="002A4177" w:rsidRPr="002A4177" w:rsidRDefault="002A4177" w:rsidP="002A4177">
      <w:pPr>
        <w:autoSpaceDE w:val="0"/>
        <w:autoSpaceDN w:val="0"/>
        <w:adjustRightInd w:val="0"/>
        <w:spacing w:after="0" w:line="240" w:lineRule="auto"/>
        <w:jc w:val="center"/>
        <w:rPr>
          <w:rFonts w:ascii="Arial" w:hAnsi="Arial" w:cs="Arial"/>
          <w:b/>
          <w:sz w:val="28"/>
          <w:szCs w:val="28"/>
        </w:rPr>
      </w:pPr>
      <w:r w:rsidRPr="002A4177">
        <w:rPr>
          <w:rFonts w:ascii="Arial" w:hAnsi="Arial" w:cs="Arial"/>
          <w:b/>
          <w:sz w:val="28"/>
          <w:szCs w:val="28"/>
        </w:rPr>
        <w:t>IV.</w:t>
      </w:r>
    </w:p>
    <w:p w:rsidR="002A4177" w:rsidRDefault="002A4177" w:rsidP="002A4177">
      <w:pPr>
        <w:autoSpaceDE w:val="0"/>
        <w:autoSpaceDN w:val="0"/>
        <w:adjustRightInd w:val="0"/>
        <w:spacing w:after="0" w:line="240" w:lineRule="auto"/>
      </w:pPr>
    </w:p>
    <w:p w:rsidR="002A4177" w:rsidRDefault="002A4177" w:rsidP="002A4177">
      <w:pPr>
        <w:autoSpaceDE w:val="0"/>
        <w:autoSpaceDN w:val="0"/>
        <w:adjustRightInd w:val="0"/>
        <w:spacing w:after="0" w:line="240" w:lineRule="auto"/>
        <w:jc w:val="left"/>
        <w:rPr>
          <w:rFonts w:ascii="Arial" w:hAnsi="Arial" w:cs="Arial"/>
          <w:sz w:val="21"/>
          <w:szCs w:val="21"/>
        </w:rPr>
      </w:pPr>
      <w:r w:rsidRPr="002A4177">
        <w:rPr>
          <w:rFonts w:ascii="Times New Roman" w:hAnsi="Times New Roman" w:cs="Times New Roman"/>
          <w:sz w:val="24"/>
          <w:szCs w:val="24"/>
        </w:rPr>
        <w:t>Naknada za koncesiju iz to</w:t>
      </w:r>
      <w:r>
        <w:rPr>
          <w:rFonts w:ascii="Times New Roman" w:hAnsi="Times New Roman" w:cs="Times New Roman"/>
          <w:sz w:val="24"/>
          <w:szCs w:val="24"/>
        </w:rPr>
        <w:t>č</w:t>
      </w:r>
      <w:r w:rsidRPr="002A4177">
        <w:rPr>
          <w:rFonts w:ascii="Times New Roman" w:hAnsi="Times New Roman" w:cs="Times New Roman"/>
          <w:sz w:val="24"/>
          <w:szCs w:val="24"/>
        </w:rPr>
        <w:t xml:space="preserve">ke </w:t>
      </w:r>
      <w:r>
        <w:rPr>
          <w:rFonts w:ascii="Times New Roman" w:hAnsi="Times New Roman" w:cs="Times New Roman"/>
          <w:sz w:val="24"/>
          <w:szCs w:val="24"/>
        </w:rPr>
        <w:t>II</w:t>
      </w:r>
      <w:r w:rsidRPr="002A4177">
        <w:rPr>
          <w:rFonts w:ascii="Times New Roman" w:hAnsi="Times New Roman" w:cs="Times New Roman"/>
          <w:sz w:val="24"/>
          <w:szCs w:val="24"/>
        </w:rPr>
        <w:t>. ove Odluke utvr</w:t>
      </w:r>
      <w:r>
        <w:rPr>
          <w:rFonts w:ascii="Times New Roman" w:hAnsi="Times New Roman" w:cs="Times New Roman"/>
          <w:sz w:val="24"/>
          <w:szCs w:val="24"/>
        </w:rPr>
        <w:t>đ</w:t>
      </w:r>
      <w:r w:rsidRPr="002A4177">
        <w:rPr>
          <w:rFonts w:ascii="Times New Roman" w:hAnsi="Times New Roman" w:cs="Times New Roman"/>
          <w:sz w:val="24"/>
          <w:szCs w:val="24"/>
        </w:rPr>
        <w:t xml:space="preserve">uje se u </w:t>
      </w:r>
      <w:r>
        <w:rPr>
          <w:rFonts w:ascii="Times New Roman" w:hAnsi="Times New Roman" w:cs="Times New Roman"/>
          <w:sz w:val="24"/>
          <w:szCs w:val="24"/>
        </w:rPr>
        <w:t xml:space="preserve">visini od </w:t>
      </w:r>
      <w:r w:rsidR="00AA41CB">
        <w:rPr>
          <w:rFonts w:ascii="Times New Roman" w:hAnsi="Times New Roman" w:cs="Times New Roman"/>
          <w:sz w:val="24"/>
          <w:szCs w:val="24"/>
        </w:rPr>
        <w:t>26</w:t>
      </w:r>
      <w:r w:rsidRPr="002A4177">
        <w:rPr>
          <w:rFonts w:ascii="Times New Roman" w:hAnsi="Times New Roman" w:cs="Times New Roman"/>
          <w:sz w:val="24"/>
          <w:szCs w:val="24"/>
        </w:rPr>
        <w:t>.</w:t>
      </w:r>
      <w:r w:rsidR="00AA41CB">
        <w:rPr>
          <w:rFonts w:ascii="Times New Roman" w:hAnsi="Times New Roman" w:cs="Times New Roman"/>
          <w:sz w:val="24"/>
          <w:szCs w:val="24"/>
        </w:rPr>
        <w:t>001</w:t>
      </w:r>
      <w:r w:rsidRPr="002A4177">
        <w:rPr>
          <w:rFonts w:ascii="Times New Roman" w:hAnsi="Times New Roman" w:cs="Times New Roman"/>
          <w:sz w:val="24"/>
          <w:szCs w:val="24"/>
        </w:rPr>
        <w:t xml:space="preserve">,00 kn </w:t>
      </w:r>
      <w:r>
        <w:rPr>
          <w:rFonts w:ascii="Times New Roman" w:hAnsi="Times New Roman" w:cs="Times New Roman"/>
          <w:sz w:val="24"/>
          <w:szCs w:val="24"/>
        </w:rPr>
        <w:t>godiš</w:t>
      </w:r>
      <w:r w:rsidRPr="002A4177">
        <w:rPr>
          <w:rFonts w:ascii="Times New Roman" w:hAnsi="Times New Roman" w:cs="Times New Roman"/>
          <w:sz w:val="24"/>
          <w:szCs w:val="24"/>
        </w:rPr>
        <w:t>nje, a</w:t>
      </w:r>
      <w:r>
        <w:rPr>
          <w:rFonts w:ascii="Times New Roman" w:hAnsi="Times New Roman" w:cs="Times New Roman"/>
          <w:sz w:val="24"/>
          <w:szCs w:val="24"/>
        </w:rPr>
        <w:t xml:space="preserve"> Ukupna naknada za koncesiju za 10 godina utvrđuje se u iznosu od </w:t>
      </w:r>
      <w:r w:rsidR="00AA41CB">
        <w:rPr>
          <w:rFonts w:ascii="Times New Roman" w:hAnsi="Times New Roman" w:cs="Times New Roman"/>
          <w:sz w:val="24"/>
          <w:szCs w:val="24"/>
        </w:rPr>
        <w:t>260.010,00</w:t>
      </w:r>
      <w:r>
        <w:rPr>
          <w:rFonts w:ascii="Times New Roman" w:hAnsi="Times New Roman" w:cs="Times New Roman"/>
          <w:sz w:val="24"/>
          <w:szCs w:val="24"/>
        </w:rPr>
        <w:t xml:space="preserve"> kuna. </w:t>
      </w:r>
    </w:p>
    <w:p w:rsidR="002A4177" w:rsidRDefault="002A4177" w:rsidP="002A4177">
      <w:pPr>
        <w:autoSpaceDE w:val="0"/>
        <w:autoSpaceDN w:val="0"/>
        <w:adjustRightInd w:val="0"/>
        <w:spacing w:after="0" w:line="240" w:lineRule="auto"/>
        <w:rPr>
          <w:rFonts w:ascii="Arial" w:hAnsi="Arial" w:cs="Arial"/>
          <w:sz w:val="21"/>
          <w:szCs w:val="21"/>
        </w:rPr>
      </w:pPr>
    </w:p>
    <w:p w:rsidR="002A4177" w:rsidRPr="002A4177" w:rsidRDefault="002A4177" w:rsidP="002A4177">
      <w:pPr>
        <w:autoSpaceDE w:val="0"/>
        <w:autoSpaceDN w:val="0"/>
        <w:adjustRightInd w:val="0"/>
        <w:spacing w:after="0" w:line="240" w:lineRule="auto"/>
        <w:jc w:val="center"/>
        <w:rPr>
          <w:rFonts w:ascii="Arial" w:hAnsi="Arial" w:cs="Arial"/>
          <w:b/>
          <w:sz w:val="28"/>
          <w:szCs w:val="28"/>
        </w:rPr>
      </w:pPr>
      <w:r w:rsidRPr="002A4177">
        <w:rPr>
          <w:rFonts w:ascii="Arial" w:hAnsi="Arial" w:cs="Arial"/>
          <w:b/>
          <w:sz w:val="28"/>
          <w:szCs w:val="28"/>
        </w:rPr>
        <w:t>V.</w:t>
      </w:r>
    </w:p>
    <w:p w:rsidR="00AA41CB" w:rsidRDefault="00AA41CB" w:rsidP="002A4177">
      <w:pPr>
        <w:autoSpaceDE w:val="0"/>
        <w:autoSpaceDN w:val="0"/>
        <w:adjustRightInd w:val="0"/>
        <w:spacing w:after="0" w:line="240" w:lineRule="auto"/>
        <w:rPr>
          <w:rFonts w:ascii="Times New Roman" w:hAnsi="Times New Roman" w:cs="Times New Roman"/>
          <w:sz w:val="24"/>
          <w:szCs w:val="24"/>
        </w:rPr>
      </w:pPr>
    </w:p>
    <w:p w:rsidR="002A4177" w:rsidRDefault="002A4177" w:rsidP="002A41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Koncesija se daje na vrijeme od 10 (deset) godina od dana potpisivanja ugovora.</w:t>
      </w:r>
    </w:p>
    <w:p w:rsidR="002A4177" w:rsidRDefault="002A4177" w:rsidP="002A4177">
      <w:pPr>
        <w:autoSpaceDE w:val="0"/>
        <w:autoSpaceDN w:val="0"/>
        <w:adjustRightInd w:val="0"/>
        <w:spacing w:after="0" w:line="240" w:lineRule="auto"/>
        <w:rPr>
          <w:rFonts w:ascii="Times New Roman" w:hAnsi="Times New Roman" w:cs="Times New Roman"/>
          <w:sz w:val="24"/>
          <w:szCs w:val="24"/>
        </w:rPr>
      </w:pPr>
    </w:p>
    <w:p w:rsidR="002A4177" w:rsidRPr="002A4177" w:rsidRDefault="002A4177" w:rsidP="002A4177">
      <w:pPr>
        <w:autoSpaceDE w:val="0"/>
        <w:autoSpaceDN w:val="0"/>
        <w:adjustRightInd w:val="0"/>
        <w:spacing w:after="0" w:line="240" w:lineRule="auto"/>
        <w:jc w:val="center"/>
        <w:rPr>
          <w:rFonts w:ascii="Arial" w:hAnsi="Arial" w:cs="Arial"/>
          <w:b/>
          <w:sz w:val="28"/>
          <w:szCs w:val="28"/>
        </w:rPr>
      </w:pPr>
      <w:r w:rsidRPr="002A4177">
        <w:rPr>
          <w:rFonts w:ascii="Arial" w:hAnsi="Arial" w:cs="Arial"/>
          <w:b/>
          <w:sz w:val="28"/>
          <w:szCs w:val="28"/>
        </w:rPr>
        <w:t>VI.</w:t>
      </w:r>
    </w:p>
    <w:p w:rsidR="002A4177" w:rsidRDefault="002A4177" w:rsidP="002A4177">
      <w:pPr>
        <w:autoSpaceDE w:val="0"/>
        <w:autoSpaceDN w:val="0"/>
        <w:adjustRightInd w:val="0"/>
        <w:spacing w:after="0" w:line="240" w:lineRule="auto"/>
        <w:rPr>
          <w:rFonts w:ascii="Times New Roman" w:hAnsi="Times New Roman" w:cs="Times New Roman"/>
          <w:sz w:val="24"/>
          <w:szCs w:val="24"/>
        </w:rPr>
      </w:pPr>
    </w:p>
    <w:p w:rsidR="002A4177" w:rsidRDefault="002A4177" w:rsidP="00AA41CB">
      <w:pPr>
        <w:autoSpaceDE w:val="0"/>
        <w:autoSpaceDN w:val="0"/>
        <w:adjustRightInd w:val="0"/>
        <w:spacing w:after="0" w:line="240" w:lineRule="auto"/>
        <w:rPr>
          <w:rFonts w:ascii="Times New Roman" w:hAnsi="Times New Roman" w:cs="Times New Roman"/>
          <w:sz w:val="24"/>
          <w:szCs w:val="24"/>
        </w:rPr>
      </w:pPr>
      <w:r w:rsidRPr="002A4177">
        <w:rPr>
          <w:rFonts w:ascii="Times New Roman" w:hAnsi="Times New Roman" w:cs="Times New Roman"/>
          <w:sz w:val="24"/>
          <w:szCs w:val="24"/>
        </w:rPr>
        <w:t>Sastavni dio ove Odluke čini Zapisnik o pregledu i ocjeni ponuda u pos</w:t>
      </w:r>
      <w:r w:rsidR="00593EEC">
        <w:rPr>
          <w:rFonts w:ascii="Times New Roman" w:hAnsi="Times New Roman" w:cs="Times New Roman"/>
          <w:sz w:val="24"/>
          <w:szCs w:val="24"/>
        </w:rPr>
        <w:t>tupku davanja koncesije</w:t>
      </w:r>
      <w:r w:rsidRPr="002A4177">
        <w:rPr>
          <w:rFonts w:ascii="Times New Roman" w:hAnsi="Times New Roman" w:cs="Times New Roman"/>
          <w:sz w:val="24"/>
          <w:szCs w:val="24"/>
        </w:rPr>
        <w:t>, koji nije predmet objave u ,,Slu</w:t>
      </w:r>
      <w:r w:rsidR="00094A47">
        <w:rPr>
          <w:rFonts w:ascii="Times New Roman" w:hAnsi="Times New Roman" w:cs="Times New Roman"/>
          <w:sz w:val="24"/>
          <w:szCs w:val="24"/>
        </w:rPr>
        <w:t>ž</w:t>
      </w:r>
      <w:r w:rsidR="00593EEC">
        <w:rPr>
          <w:rFonts w:ascii="Times New Roman" w:hAnsi="Times New Roman" w:cs="Times New Roman"/>
          <w:sz w:val="24"/>
          <w:szCs w:val="24"/>
        </w:rPr>
        <w:t>benom glasniku Krapinsko zagorske županije</w:t>
      </w:r>
      <w:r w:rsidRPr="002A4177">
        <w:rPr>
          <w:rFonts w:ascii="Times New Roman" w:hAnsi="Times New Roman" w:cs="Times New Roman"/>
          <w:sz w:val="24"/>
          <w:szCs w:val="24"/>
        </w:rPr>
        <w:t>"</w:t>
      </w:r>
      <w:r w:rsidR="00AA41CB">
        <w:rPr>
          <w:rFonts w:ascii="Times New Roman" w:hAnsi="Times New Roman" w:cs="Times New Roman"/>
          <w:sz w:val="24"/>
          <w:szCs w:val="24"/>
        </w:rPr>
        <w:t>.</w:t>
      </w:r>
    </w:p>
    <w:p w:rsidR="002A4177" w:rsidRDefault="002A4177" w:rsidP="002A4177">
      <w:pPr>
        <w:autoSpaceDE w:val="0"/>
        <w:autoSpaceDN w:val="0"/>
        <w:adjustRightInd w:val="0"/>
        <w:spacing w:after="0" w:line="240" w:lineRule="auto"/>
        <w:rPr>
          <w:rFonts w:ascii="Times New Roman" w:hAnsi="Times New Roman" w:cs="Times New Roman"/>
          <w:sz w:val="24"/>
          <w:szCs w:val="24"/>
        </w:rPr>
      </w:pPr>
    </w:p>
    <w:p w:rsidR="002A4177" w:rsidRPr="00094A47" w:rsidRDefault="002A4177" w:rsidP="00094A47">
      <w:pPr>
        <w:autoSpaceDE w:val="0"/>
        <w:autoSpaceDN w:val="0"/>
        <w:adjustRightInd w:val="0"/>
        <w:spacing w:after="0" w:line="240" w:lineRule="auto"/>
        <w:jc w:val="center"/>
        <w:rPr>
          <w:rFonts w:ascii="Arial" w:hAnsi="Arial" w:cs="Arial"/>
          <w:b/>
          <w:sz w:val="28"/>
          <w:szCs w:val="28"/>
        </w:rPr>
      </w:pPr>
      <w:r w:rsidRPr="00094A47">
        <w:rPr>
          <w:rFonts w:ascii="Arial" w:hAnsi="Arial" w:cs="Arial"/>
          <w:b/>
          <w:sz w:val="28"/>
          <w:szCs w:val="28"/>
        </w:rPr>
        <w:t>VII.</w:t>
      </w:r>
    </w:p>
    <w:p w:rsidR="002A4177" w:rsidRDefault="002A4177" w:rsidP="002A4177">
      <w:pPr>
        <w:autoSpaceDE w:val="0"/>
        <w:autoSpaceDN w:val="0"/>
        <w:adjustRightInd w:val="0"/>
        <w:spacing w:after="0" w:line="240" w:lineRule="auto"/>
        <w:rPr>
          <w:rFonts w:ascii="Times New Roman" w:hAnsi="Times New Roman" w:cs="Times New Roman"/>
          <w:sz w:val="24"/>
          <w:szCs w:val="24"/>
        </w:rPr>
      </w:pPr>
    </w:p>
    <w:p w:rsidR="00E873BF" w:rsidRPr="00A601F0" w:rsidRDefault="00094A47" w:rsidP="00E873BF">
      <w:pPr>
        <w:autoSpaceDE w:val="0"/>
        <w:autoSpaceDN w:val="0"/>
        <w:adjustRightInd w:val="0"/>
        <w:spacing w:line="240" w:lineRule="auto"/>
        <w:rPr>
          <w:rFonts w:ascii="Times New Roman" w:hAnsi="Times New Roman"/>
          <w:sz w:val="24"/>
          <w:szCs w:val="24"/>
        </w:rPr>
      </w:pPr>
      <w:r w:rsidRPr="00094A47">
        <w:rPr>
          <w:rFonts w:ascii="Times New Roman" w:hAnsi="Times New Roman" w:cs="Times New Roman"/>
          <w:sz w:val="24"/>
          <w:szCs w:val="24"/>
        </w:rPr>
        <w:t xml:space="preserve">Ugovor o koncesiji sa izabranim koncesionarom u ime Grada </w:t>
      </w:r>
      <w:r w:rsidR="00AA41CB">
        <w:rPr>
          <w:rFonts w:ascii="Times New Roman" w:hAnsi="Times New Roman" w:cs="Times New Roman"/>
          <w:sz w:val="24"/>
          <w:szCs w:val="24"/>
        </w:rPr>
        <w:t>Oroslavja</w:t>
      </w:r>
      <w:r w:rsidRPr="00094A47">
        <w:rPr>
          <w:rFonts w:ascii="Times New Roman" w:hAnsi="Times New Roman" w:cs="Times New Roman"/>
          <w:sz w:val="24"/>
          <w:szCs w:val="24"/>
        </w:rPr>
        <w:t>, kao davatelja</w:t>
      </w:r>
      <w:r>
        <w:rPr>
          <w:rFonts w:ascii="Times New Roman" w:hAnsi="Times New Roman" w:cs="Times New Roman"/>
          <w:sz w:val="24"/>
          <w:szCs w:val="24"/>
        </w:rPr>
        <w:t xml:space="preserve"> </w:t>
      </w:r>
      <w:r w:rsidRPr="00094A47">
        <w:rPr>
          <w:rFonts w:ascii="Times New Roman" w:hAnsi="Times New Roman" w:cs="Times New Roman"/>
          <w:sz w:val="24"/>
          <w:szCs w:val="24"/>
        </w:rPr>
        <w:t xml:space="preserve">koncesije, sklopiti </w:t>
      </w:r>
      <w:r>
        <w:rPr>
          <w:rFonts w:ascii="Times New Roman" w:hAnsi="Times New Roman" w:cs="Times New Roman"/>
          <w:sz w:val="24"/>
          <w:szCs w:val="24"/>
        </w:rPr>
        <w:t>ć</w:t>
      </w:r>
      <w:r w:rsidRPr="00094A47">
        <w:rPr>
          <w:rFonts w:ascii="Times New Roman" w:hAnsi="Times New Roman" w:cs="Times New Roman"/>
          <w:sz w:val="24"/>
          <w:szCs w:val="24"/>
        </w:rPr>
        <w:t>e Gradona</w:t>
      </w:r>
      <w:r>
        <w:rPr>
          <w:rFonts w:ascii="Times New Roman" w:hAnsi="Times New Roman" w:cs="Times New Roman"/>
          <w:sz w:val="24"/>
          <w:szCs w:val="24"/>
        </w:rPr>
        <w:t>č</w:t>
      </w:r>
      <w:r w:rsidRPr="00094A47">
        <w:rPr>
          <w:rFonts w:ascii="Times New Roman" w:hAnsi="Times New Roman" w:cs="Times New Roman"/>
          <w:sz w:val="24"/>
          <w:szCs w:val="24"/>
        </w:rPr>
        <w:t xml:space="preserve">elnik </w:t>
      </w:r>
      <w:r>
        <w:rPr>
          <w:rFonts w:ascii="Times New Roman" w:hAnsi="Times New Roman" w:cs="Times New Roman"/>
          <w:sz w:val="24"/>
          <w:szCs w:val="24"/>
        </w:rPr>
        <w:t xml:space="preserve">nakon dostave ove Odluke o odabiru </w:t>
      </w:r>
      <w:r w:rsidR="00AA41CB">
        <w:rPr>
          <w:rFonts w:ascii="Times New Roman" w:hAnsi="Times New Roman" w:cs="Times New Roman"/>
          <w:sz w:val="24"/>
          <w:szCs w:val="24"/>
        </w:rPr>
        <w:t>ponuditeljima koji su predali svoje ponude u predmetnom postupku za dodjelu koncesije.</w:t>
      </w:r>
      <w:r>
        <w:rPr>
          <w:rFonts w:ascii="Times New Roman" w:hAnsi="Times New Roman" w:cs="Times New Roman"/>
          <w:sz w:val="24"/>
          <w:szCs w:val="24"/>
        </w:rPr>
        <w:t xml:space="preserve"> </w:t>
      </w:r>
      <w:r w:rsidR="00E873BF" w:rsidRPr="00A601F0">
        <w:rPr>
          <w:rFonts w:ascii="Times New Roman" w:hAnsi="Times New Roman"/>
          <w:sz w:val="24"/>
          <w:szCs w:val="24"/>
        </w:rPr>
        <w:t>Na ovu Odluku o odabiru se primjenjuje razdoblje mirovanja koje iznosi 15 dana od dana dostave odluke o davanju koncesije ponuditelj</w:t>
      </w:r>
      <w:r w:rsidR="00E873BF">
        <w:rPr>
          <w:rFonts w:ascii="Times New Roman" w:hAnsi="Times New Roman"/>
          <w:sz w:val="24"/>
          <w:szCs w:val="24"/>
        </w:rPr>
        <w:t>ima koji su pravovremeno dostavili svoje ponude</w:t>
      </w:r>
      <w:r w:rsidR="00E873BF" w:rsidRPr="00A601F0">
        <w:rPr>
          <w:rFonts w:ascii="Times New Roman" w:hAnsi="Times New Roman"/>
          <w:sz w:val="24"/>
          <w:szCs w:val="24"/>
        </w:rPr>
        <w:t xml:space="preserve">. </w:t>
      </w:r>
    </w:p>
    <w:p w:rsidR="00094A47" w:rsidRDefault="00094A47" w:rsidP="00094A47">
      <w:pPr>
        <w:autoSpaceDE w:val="0"/>
        <w:autoSpaceDN w:val="0"/>
        <w:adjustRightInd w:val="0"/>
        <w:spacing w:after="0" w:line="240" w:lineRule="auto"/>
        <w:rPr>
          <w:rFonts w:ascii="Times New Roman" w:hAnsi="Times New Roman" w:cs="Times New Roman"/>
          <w:sz w:val="24"/>
          <w:szCs w:val="24"/>
        </w:rPr>
      </w:pPr>
    </w:p>
    <w:p w:rsidR="00094A47" w:rsidRDefault="00094A47" w:rsidP="00094A47">
      <w:pPr>
        <w:autoSpaceDE w:val="0"/>
        <w:autoSpaceDN w:val="0"/>
        <w:adjustRightInd w:val="0"/>
        <w:spacing w:after="0" w:line="240" w:lineRule="auto"/>
        <w:rPr>
          <w:rFonts w:ascii="Times New Roman" w:hAnsi="Times New Roman" w:cs="Times New Roman"/>
          <w:sz w:val="24"/>
          <w:szCs w:val="24"/>
        </w:rPr>
      </w:pPr>
    </w:p>
    <w:p w:rsidR="002A4177" w:rsidRPr="00094A47" w:rsidRDefault="002A4177" w:rsidP="00094A47">
      <w:pPr>
        <w:autoSpaceDE w:val="0"/>
        <w:autoSpaceDN w:val="0"/>
        <w:adjustRightInd w:val="0"/>
        <w:spacing w:after="0" w:line="240" w:lineRule="auto"/>
        <w:jc w:val="center"/>
        <w:rPr>
          <w:rFonts w:ascii="Arial" w:hAnsi="Arial" w:cs="Arial"/>
          <w:b/>
          <w:sz w:val="28"/>
          <w:szCs w:val="28"/>
        </w:rPr>
      </w:pPr>
      <w:r w:rsidRPr="00094A47">
        <w:rPr>
          <w:rFonts w:ascii="Arial" w:hAnsi="Arial" w:cs="Arial"/>
          <w:b/>
          <w:sz w:val="28"/>
          <w:szCs w:val="28"/>
        </w:rPr>
        <w:t>VII.</w:t>
      </w:r>
    </w:p>
    <w:p w:rsidR="00094A47" w:rsidRDefault="00094A47" w:rsidP="00094A47">
      <w:pPr>
        <w:autoSpaceDE w:val="0"/>
        <w:autoSpaceDN w:val="0"/>
        <w:adjustRightInd w:val="0"/>
        <w:spacing w:after="0" w:line="240" w:lineRule="auto"/>
        <w:jc w:val="center"/>
        <w:rPr>
          <w:rFonts w:ascii="Times New Roman" w:hAnsi="Times New Roman" w:cs="Times New Roman"/>
          <w:sz w:val="24"/>
          <w:szCs w:val="24"/>
        </w:rPr>
      </w:pPr>
    </w:p>
    <w:p w:rsidR="00094A47" w:rsidRDefault="00094A47" w:rsidP="00094A47">
      <w:pPr>
        <w:autoSpaceDE w:val="0"/>
        <w:autoSpaceDN w:val="0"/>
        <w:adjustRightInd w:val="0"/>
        <w:spacing w:after="0" w:line="240" w:lineRule="auto"/>
        <w:rPr>
          <w:rFonts w:ascii="Times New Roman" w:hAnsi="Times New Roman" w:cs="Times New Roman"/>
          <w:sz w:val="24"/>
          <w:szCs w:val="24"/>
        </w:rPr>
      </w:pPr>
      <w:r w:rsidRPr="00094A47">
        <w:rPr>
          <w:rFonts w:ascii="Times New Roman" w:hAnsi="Times New Roman" w:cs="Times New Roman"/>
          <w:sz w:val="24"/>
          <w:szCs w:val="24"/>
        </w:rPr>
        <w:t>Koncesionar je du</w:t>
      </w:r>
      <w:r>
        <w:rPr>
          <w:rFonts w:ascii="Times New Roman" w:hAnsi="Times New Roman" w:cs="Times New Roman"/>
          <w:sz w:val="24"/>
          <w:szCs w:val="24"/>
        </w:rPr>
        <w:t>ž</w:t>
      </w:r>
      <w:r w:rsidRPr="00094A47">
        <w:rPr>
          <w:rFonts w:ascii="Times New Roman" w:hAnsi="Times New Roman" w:cs="Times New Roman"/>
          <w:sz w:val="24"/>
          <w:szCs w:val="24"/>
        </w:rPr>
        <w:t>an prije sklapanja ugovora osigurati jamstvo i/ili instrumente osiguranja</w:t>
      </w:r>
      <w:r>
        <w:rPr>
          <w:rFonts w:ascii="Times New Roman" w:hAnsi="Times New Roman" w:cs="Times New Roman"/>
          <w:sz w:val="24"/>
          <w:szCs w:val="24"/>
        </w:rPr>
        <w:t xml:space="preserve"> </w:t>
      </w:r>
      <w:r w:rsidRPr="00094A47">
        <w:rPr>
          <w:rFonts w:ascii="Times New Roman" w:hAnsi="Times New Roman" w:cs="Times New Roman"/>
          <w:sz w:val="24"/>
          <w:szCs w:val="24"/>
        </w:rPr>
        <w:t xml:space="preserve">obveza u vidu </w:t>
      </w:r>
      <w:r w:rsidR="00BC75BD">
        <w:rPr>
          <w:rFonts w:ascii="Times New Roman" w:hAnsi="Times New Roman" w:cs="Times New Roman"/>
          <w:sz w:val="24"/>
          <w:szCs w:val="24"/>
        </w:rPr>
        <w:t xml:space="preserve">bjanko </w:t>
      </w:r>
      <w:r w:rsidRPr="00094A47">
        <w:rPr>
          <w:rFonts w:ascii="Times New Roman" w:hAnsi="Times New Roman" w:cs="Times New Roman"/>
          <w:sz w:val="24"/>
          <w:szCs w:val="24"/>
        </w:rPr>
        <w:t>zadu</w:t>
      </w:r>
      <w:r>
        <w:rPr>
          <w:rFonts w:ascii="Times New Roman" w:hAnsi="Times New Roman" w:cs="Times New Roman"/>
          <w:sz w:val="24"/>
          <w:szCs w:val="24"/>
        </w:rPr>
        <w:t>ž</w:t>
      </w:r>
      <w:r w:rsidRPr="00094A47">
        <w:rPr>
          <w:rFonts w:ascii="Times New Roman" w:hAnsi="Times New Roman" w:cs="Times New Roman"/>
          <w:sz w:val="24"/>
          <w:szCs w:val="24"/>
        </w:rPr>
        <w:t>nice ovjerene kod javnog bilje</w:t>
      </w:r>
      <w:r>
        <w:rPr>
          <w:rFonts w:ascii="Times New Roman" w:hAnsi="Times New Roman" w:cs="Times New Roman"/>
          <w:sz w:val="24"/>
          <w:szCs w:val="24"/>
        </w:rPr>
        <w:t>ž</w:t>
      </w:r>
      <w:r w:rsidRPr="00094A47">
        <w:rPr>
          <w:rFonts w:ascii="Times New Roman" w:hAnsi="Times New Roman" w:cs="Times New Roman"/>
          <w:sz w:val="24"/>
          <w:szCs w:val="24"/>
        </w:rPr>
        <w:t xml:space="preserve">ika u iznosu od </w:t>
      </w:r>
      <w:r w:rsidR="00E873BF">
        <w:rPr>
          <w:rFonts w:ascii="Times New Roman" w:hAnsi="Times New Roman" w:cs="Times New Roman"/>
          <w:sz w:val="24"/>
          <w:szCs w:val="24"/>
        </w:rPr>
        <w:t>9</w:t>
      </w:r>
      <w:r w:rsidR="00BC75BD">
        <w:rPr>
          <w:rFonts w:ascii="Times New Roman" w:hAnsi="Times New Roman" w:cs="Times New Roman"/>
          <w:sz w:val="24"/>
          <w:szCs w:val="24"/>
        </w:rPr>
        <w:t xml:space="preserve">0.000,00 kuna, a radi osiguranja </w:t>
      </w:r>
      <w:r w:rsidR="00BC75BD" w:rsidRPr="00BC75BD">
        <w:rPr>
          <w:rFonts w:ascii="Times New Roman" w:hAnsi="Times New Roman" w:cs="Times New Roman"/>
          <w:sz w:val="24"/>
          <w:szCs w:val="24"/>
        </w:rPr>
        <w:t>naplate naknade za koncesiju te naknade štete koja može nastati zbog neispunjenja obveza iz ugovora o koncesiji</w:t>
      </w:r>
      <w:r w:rsidRPr="00094A47">
        <w:rPr>
          <w:rFonts w:ascii="Times New Roman" w:hAnsi="Times New Roman" w:cs="Times New Roman"/>
          <w:sz w:val="24"/>
          <w:szCs w:val="24"/>
        </w:rPr>
        <w:t>.</w:t>
      </w:r>
    </w:p>
    <w:p w:rsidR="00BC75BD" w:rsidRDefault="00BC75BD" w:rsidP="00094A47">
      <w:pPr>
        <w:autoSpaceDE w:val="0"/>
        <w:autoSpaceDN w:val="0"/>
        <w:adjustRightInd w:val="0"/>
        <w:spacing w:after="0" w:line="240" w:lineRule="auto"/>
        <w:rPr>
          <w:rFonts w:ascii="Times New Roman" w:hAnsi="Times New Roman" w:cs="Times New Roman"/>
          <w:sz w:val="24"/>
          <w:szCs w:val="24"/>
        </w:rPr>
      </w:pPr>
    </w:p>
    <w:p w:rsidR="002A4177" w:rsidRDefault="002A4177" w:rsidP="00094A47">
      <w:pPr>
        <w:autoSpaceDE w:val="0"/>
        <w:autoSpaceDN w:val="0"/>
        <w:adjustRightInd w:val="0"/>
        <w:spacing w:after="0" w:line="240" w:lineRule="auto"/>
        <w:jc w:val="center"/>
        <w:rPr>
          <w:rFonts w:ascii="Arial" w:hAnsi="Arial" w:cs="Arial"/>
          <w:b/>
          <w:sz w:val="28"/>
          <w:szCs w:val="28"/>
        </w:rPr>
      </w:pPr>
      <w:r w:rsidRPr="00094A47">
        <w:rPr>
          <w:rFonts w:ascii="Arial" w:hAnsi="Arial" w:cs="Arial"/>
          <w:b/>
          <w:sz w:val="28"/>
          <w:szCs w:val="28"/>
        </w:rPr>
        <w:t>IX.</w:t>
      </w:r>
    </w:p>
    <w:p w:rsidR="00BC75BD" w:rsidRDefault="00BC75BD" w:rsidP="00E873BF">
      <w:pPr>
        <w:autoSpaceDE w:val="0"/>
        <w:autoSpaceDN w:val="0"/>
        <w:adjustRightInd w:val="0"/>
        <w:spacing w:after="0" w:line="240" w:lineRule="auto"/>
        <w:rPr>
          <w:rFonts w:ascii="Arial" w:hAnsi="Arial" w:cs="Arial"/>
          <w:b/>
          <w:sz w:val="28"/>
          <w:szCs w:val="28"/>
        </w:rPr>
      </w:pPr>
    </w:p>
    <w:p w:rsidR="00BC75BD" w:rsidRPr="00BC75BD" w:rsidRDefault="00BC75BD" w:rsidP="00E873BF">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 xml:space="preserve">Ova Odluka objavit </w:t>
      </w:r>
      <w:r>
        <w:rPr>
          <w:rFonts w:ascii="Times New Roman" w:hAnsi="Times New Roman" w:cs="Times New Roman"/>
          <w:sz w:val="24"/>
          <w:szCs w:val="24"/>
        </w:rPr>
        <w:t>ć</w:t>
      </w:r>
      <w:r w:rsidRPr="00BC75BD">
        <w:rPr>
          <w:rFonts w:ascii="Times New Roman" w:hAnsi="Times New Roman" w:cs="Times New Roman"/>
          <w:sz w:val="24"/>
          <w:szCs w:val="24"/>
        </w:rPr>
        <w:t>e se u "Slu</w:t>
      </w:r>
      <w:r>
        <w:rPr>
          <w:rFonts w:ascii="Times New Roman" w:hAnsi="Times New Roman" w:cs="Times New Roman"/>
          <w:sz w:val="24"/>
          <w:szCs w:val="24"/>
        </w:rPr>
        <w:t>ž</w:t>
      </w:r>
      <w:r w:rsidR="00461759">
        <w:rPr>
          <w:rFonts w:ascii="Times New Roman" w:hAnsi="Times New Roman" w:cs="Times New Roman"/>
          <w:sz w:val="24"/>
          <w:szCs w:val="24"/>
        </w:rPr>
        <w:t>benom glasniku Krapinsko zagorske županije</w:t>
      </w:r>
      <w:r w:rsidRPr="00BC75BD">
        <w:rPr>
          <w:rFonts w:ascii="Times New Roman" w:hAnsi="Times New Roman" w:cs="Times New Roman"/>
          <w:sz w:val="24"/>
          <w:szCs w:val="24"/>
        </w:rPr>
        <w:t xml:space="preserve">" </w:t>
      </w:r>
      <w:r w:rsidR="00E873BF">
        <w:rPr>
          <w:rFonts w:ascii="Times New Roman" w:hAnsi="Times New Roman" w:cs="Times New Roman"/>
          <w:sz w:val="24"/>
          <w:szCs w:val="24"/>
        </w:rPr>
        <w:t xml:space="preserve">i </w:t>
      </w:r>
      <w:r w:rsidRPr="00BC75BD">
        <w:rPr>
          <w:rFonts w:ascii="Times New Roman" w:hAnsi="Times New Roman" w:cs="Times New Roman"/>
          <w:sz w:val="24"/>
          <w:szCs w:val="24"/>
        </w:rPr>
        <w:t>u Elektroni</w:t>
      </w:r>
      <w:r>
        <w:rPr>
          <w:rFonts w:ascii="Times New Roman" w:hAnsi="Times New Roman" w:cs="Times New Roman"/>
          <w:sz w:val="24"/>
          <w:szCs w:val="24"/>
        </w:rPr>
        <w:t>č</w:t>
      </w:r>
      <w:r w:rsidRPr="00BC75BD">
        <w:rPr>
          <w:rFonts w:ascii="Times New Roman" w:hAnsi="Times New Roman" w:cs="Times New Roman"/>
          <w:sz w:val="24"/>
          <w:szCs w:val="24"/>
        </w:rPr>
        <w:t>kom oglasniku javne nabave Republike</w:t>
      </w:r>
      <w:r>
        <w:rPr>
          <w:rFonts w:ascii="Times New Roman" w:hAnsi="Times New Roman" w:cs="Times New Roman"/>
          <w:sz w:val="24"/>
          <w:szCs w:val="24"/>
        </w:rPr>
        <w:t xml:space="preserve"> </w:t>
      </w:r>
      <w:r w:rsidRPr="00BC75BD">
        <w:rPr>
          <w:rFonts w:ascii="Times New Roman" w:hAnsi="Times New Roman" w:cs="Times New Roman"/>
          <w:sz w:val="24"/>
          <w:szCs w:val="24"/>
        </w:rPr>
        <w:t>Hrvatske.</w:t>
      </w:r>
      <w:r w:rsidR="00D77C52">
        <w:rPr>
          <w:rFonts w:ascii="Times New Roman" w:hAnsi="Times New Roman" w:cs="Times New Roman"/>
          <w:sz w:val="24"/>
          <w:szCs w:val="24"/>
        </w:rPr>
        <w:t xml:space="preserve"> </w:t>
      </w:r>
      <w:r w:rsidR="00D77C52" w:rsidRPr="00D77C52">
        <w:rPr>
          <w:rFonts w:ascii="Times New Roman" w:hAnsi="Times New Roman" w:cs="Times New Roman"/>
          <w:sz w:val="24"/>
          <w:szCs w:val="24"/>
        </w:rPr>
        <w:t>Odluku o davanju koncesije, s preslikom zapisnika o pregledu i ocjeni ponuda, davatelj koncesije dostavlja svakom ponuditelju bez odgode osobnom dostavom.</w:t>
      </w:r>
    </w:p>
    <w:p w:rsidR="00BC75BD" w:rsidRDefault="00BC75BD">
      <w:pPr>
        <w:autoSpaceDE w:val="0"/>
        <w:autoSpaceDN w:val="0"/>
        <w:adjustRightInd w:val="0"/>
        <w:spacing w:after="0" w:line="240" w:lineRule="auto"/>
        <w:jc w:val="center"/>
        <w:rPr>
          <w:rFonts w:ascii="Times New Roman" w:hAnsi="Times New Roman" w:cs="Times New Roman"/>
          <w:sz w:val="24"/>
          <w:szCs w:val="24"/>
        </w:rPr>
      </w:pPr>
    </w:p>
    <w:p w:rsidR="00BC75BD" w:rsidRDefault="00BC75B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 b r a z l o ž e n j e</w:t>
      </w:r>
    </w:p>
    <w:p w:rsidR="00BC75BD" w:rsidRDefault="00BC75BD">
      <w:pPr>
        <w:autoSpaceDE w:val="0"/>
        <w:autoSpaceDN w:val="0"/>
        <w:adjustRightInd w:val="0"/>
        <w:spacing w:after="0" w:line="240" w:lineRule="auto"/>
        <w:jc w:val="center"/>
        <w:rPr>
          <w:rFonts w:ascii="Times New Roman" w:hAnsi="Times New Roman" w:cs="Times New Roman"/>
          <w:sz w:val="24"/>
          <w:szCs w:val="24"/>
        </w:rPr>
      </w:pPr>
    </w:p>
    <w:p w:rsidR="00BC75BD" w:rsidRPr="00BC75BD" w:rsidRDefault="00BC75BD" w:rsidP="00BC75BD">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 xml:space="preserve">Grad </w:t>
      </w:r>
      <w:r w:rsidR="00E873BF">
        <w:rPr>
          <w:rFonts w:ascii="Times New Roman" w:hAnsi="Times New Roman" w:cs="Times New Roman"/>
          <w:sz w:val="24"/>
          <w:szCs w:val="24"/>
        </w:rPr>
        <w:t>Oroslavje</w:t>
      </w:r>
      <w:r w:rsidRPr="00BC75BD">
        <w:rPr>
          <w:rFonts w:ascii="Times New Roman" w:hAnsi="Times New Roman" w:cs="Times New Roman"/>
          <w:sz w:val="24"/>
          <w:szCs w:val="24"/>
        </w:rPr>
        <w:t xml:space="preserve"> proveo je postupak davanja koncesije za obavljanje dimnja</w:t>
      </w:r>
      <w:r>
        <w:rPr>
          <w:rFonts w:ascii="Times New Roman" w:hAnsi="Times New Roman" w:cs="Times New Roman"/>
          <w:sz w:val="24"/>
          <w:szCs w:val="24"/>
        </w:rPr>
        <w:t>č</w:t>
      </w:r>
      <w:r w:rsidRPr="00BC75BD">
        <w:rPr>
          <w:rFonts w:ascii="Times New Roman" w:hAnsi="Times New Roman" w:cs="Times New Roman"/>
          <w:sz w:val="24"/>
          <w:szCs w:val="24"/>
        </w:rPr>
        <w:t>arskih poslova</w:t>
      </w:r>
      <w:r>
        <w:rPr>
          <w:rFonts w:ascii="Times New Roman" w:hAnsi="Times New Roman" w:cs="Times New Roman"/>
          <w:sz w:val="24"/>
          <w:szCs w:val="24"/>
        </w:rPr>
        <w:t xml:space="preserve"> </w:t>
      </w:r>
      <w:r w:rsidRPr="00BC75BD">
        <w:rPr>
          <w:rFonts w:ascii="Times New Roman" w:hAnsi="Times New Roman" w:cs="Times New Roman"/>
          <w:sz w:val="24"/>
          <w:szCs w:val="24"/>
        </w:rPr>
        <w:t>na podru</w:t>
      </w:r>
      <w:r>
        <w:rPr>
          <w:rFonts w:ascii="Times New Roman" w:hAnsi="Times New Roman" w:cs="Times New Roman"/>
          <w:sz w:val="24"/>
          <w:szCs w:val="24"/>
        </w:rPr>
        <w:t>č</w:t>
      </w:r>
      <w:r w:rsidRPr="00BC75BD">
        <w:rPr>
          <w:rFonts w:ascii="Times New Roman" w:hAnsi="Times New Roman" w:cs="Times New Roman"/>
          <w:sz w:val="24"/>
          <w:szCs w:val="24"/>
        </w:rPr>
        <w:t xml:space="preserve">ju Grada </w:t>
      </w:r>
      <w:r w:rsidR="00E873BF">
        <w:rPr>
          <w:rFonts w:ascii="Times New Roman" w:hAnsi="Times New Roman" w:cs="Times New Roman"/>
          <w:sz w:val="24"/>
          <w:szCs w:val="24"/>
        </w:rPr>
        <w:t>Oroslavja</w:t>
      </w:r>
      <w:r w:rsidRPr="00BC75BD">
        <w:rPr>
          <w:rFonts w:ascii="Times New Roman" w:hAnsi="Times New Roman" w:cs="Times New Roman"/>
          <w:sz w:val="24"/>
          <w:szCs w:val="24"/>
        </w:rPr>
        <w:t>.</w:t>
      </w:r>
    </w:p>
    <w:p w:rsidR="00BC75BD" w:rsidRDefault="00BC75BD" w:rsidP="00BC75BD">
      <w:pPr>
        <w:autoSpaceDE w:val="0"/>
        <w:autoSpaceDN w:val="0"/>
        <w:adjustRightInd w:val="0"/>
        <w:spacing w:after="0" w:line="240" w:lineRule="auto"/>
        <w:rPr>
          <w:rFonts w:ascii="Times New Roman" w:hAnsi="Times New Roman" w:cs="Times New Roman"/>
          <w:sz w:val="24"/>
          <w:szCs w:val="24"/>
        </w:rPr>
      </w:pPr>
    </w:p>
    <w:p w:rsidR="00BC75BD" w:rsidRPr="00BC75BD" w:rsidRDefault="00BC75BD" w:rsidP="00BC75BD">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Davatelj koncesije je proveo pripremne radnje koje prethode po</w:t>
      </w:r>
      <w:r>
        <w:rPr>
          <w:rFonts w:ascii="Times New Roman" w:hAnsi="Times New Roman" w:cs="Times New Roman"/>
          <w:sz w:val="24"/>
          <w:szCs w:val="24"/>
        </w:rPr>
        <w:t>č</w:t>
      </w:r>
      <w:r w:rsidRPr="00BC75BD">
        <w:rPr>
          <w:rFonts w:ascii="Times New Roman" w:hAnsi="Times New Roman" w:cs="Times New Roman"/>
          <w:sz w:val="24"/>
          <w:szCs w:val="24"/>
        </w:rPr>
        <w:t>etku postupka davanja</w:t>
      </w:r>
      <w:r>
        <w:rPr>
          <w:rFonts w:ascii="Times New Roman" w:hAnsi="Times New Roman" w:cs="Times New Roman"/>
          <w:sz w:val="24"/>
          <w:szCs w:val="24"/>
        </w:rPr>
        <w:t xml:space="preserve"> </w:t>
      </w:r>
      <w:r w:rsidRPr="00BC75BD">
        <w:rPr>
          <w:rFonts w:ascii="Times New Roman" w:hAnsi="Times New Roman" w:cs="Times New Roman"/>
          <w:sz w:val="24"/>
          <w:szCs w:val="24"/>
        </w:rPr>
        <w:t xml:space="preserve">koncesije, i to: imenovanje </w:t>
      </w:r>
      <w:r>
        <w:rPr>
          <w:rFonts w:ascii="Times New Roman" w:hAnsi="Times New Roman" w:cs="Times New Roman"/>
          <w:sz w:val="24"/>
          <w:szCs w:val="24"/>
        </w:rPr>
        <w:t>struč</w:t>
      </w:r>
      <w:r w:rsidRPr="00BC75BD">
        <w:rPr>
          <w:rFonts w:ascii="Times New Roman" w:hAnsi="Times New Roman" w:cs="Times New Roman"/>
          <w:sz w:val="24"/>
          <w:szCs w:val="24"/>
        </w:rPr>
        <w:t>nog povjerenstva za koncesiju, izrada analize davanja</w:t>
      </w:r>
      <w:r>
        <w:rPr>
          <w:rFonts w:ascii="Times New Roman" w:hAnsi="Times New Roman" w:cs="Times New Roman"/>
          <w:sz w:val="24"/>
          <w:szCs w:val="24"/>
        </w:rPr>
        <w:t xml:space="preserve"> </w:t>
      </w:r>
      <w:r w:rsidRPr="00BC75BD">
        <w:rPr>
          <w:rFonts w:ascii="Times New Roman" w:hAnsi="Times New Roman" w:cs="Times New Roman"/>
          <w:sz w:val="24"/>
          <w:szCs w:val="24"/>
        </w:rPr>
        <w:t>koncesije, procjena vrijednosti koncesije te izrada dokumentacije za nadmetanje.</w:t>
      </w:r>
    </w:p>
    <w:p w:rsidR="00BC75BD" w:rsidRDefault="00BC75BD" w:rsidP="00BC75BD">
      <w:pPr>
        <w:autoSpaceDE w:val="0"/>
        <w:autoSpaceDN w:val="0"/>
        <w:adjustRightInd w:val="0"/>
        <w:spacing w:after="0" w:line="240" w:lineRule="auto"/>
        <w:jc w:val="left"/>
        <w:rPr>
          <w:rFonts w:ascii="Times New Roman" w:hAnsi="Times New Roman" w:cs="Times New Roman"/>
          <w:sz w:val="24"/>
          <w:szCs w:val="24"/>
        </w:rPr>
      </w:pPr>
    </w:p>
    <w:p w:rsidR="00BC75BD" w:rsidRPr="00BC75BD" w:rsidRDefault="00BC75BD" w:rsidP="00BC75BD">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 xml:space="preserve">U </w:t>
      </w:r>
      <w:r>
        <w:rPr>
          <w:rFonts w:ascii="Times New Roman" w:hAnsi="Times New Roman" w:cs="Times New Roman"/>
          <w:sz w:val="24"/>
          <w:szCs w:val="24"/>
        </w:rPr>
        <w:t>Elektronič</w:t>
      </w:r>
      <w:r w:rsidRPr="00BC75BD">
        <w:rPr>
          <w:rFonts w:ascii="Times New Roman" w:hAnsi="Times New Roman" w:cs="Times New Roman"/>
          <w:sz w:val="24"/>
          <w:szCs w:val="24"/>
        </w:rPr>
        <w:t xml:space="preserve">kom oglasniku javne nabave Republike Hrvatske pod brojem brojem </w:t>
      </w:r>
      <w:r w:rsidR="00D77C52" w:rsidRPr="00D77C52">
        <w:rPr>
          <w:rFonts w:ascii="Times New Roman" w:hAnsi="Times New Roman" w:cs="Times New Roman"/>
          <w:sz w:val="24"/>
          <w:szCs w:val="24"/>
        </w:rPr>
        <w:t xml:space="preserve">2019/S 01K-0031598 </w:t>
      </w:r>
      <w:r w:rsidRPr="00BC75BD">
        <w:rPr>
          <w:rFonts w:ascii="Times New Roman" w:hAnsi="Times New Roman" w:cs="Times New Roman"/>
          <w:sz w:val="24"/>
          <w:szCs w:val="24"/>
        </w:rPr>
        <w:t>objavljena je Obavijest o namjeri davanja koncesije za obavljanje</w:t>
      </w:r>
      <w:r>
        <w:rPr>
          <w:rFonts w:ascii="Times New Roman" w:hAnsi="Times New Roman" w:cs="Times New Roman"/>
          <w:sz w:val="24"/>
          <w:szCs w:val="24"/>
        </w:rPr>
        <w:t xml:space="preserve"> </w:t>
      </w:r>
      <w:r w:rsidRPr="00BC75BD">
        <w:rPr>
          <w:rFonts w:ascii="Times New Roman" w:hAnsi="Times New Roman" w:cs="Times New Roman"/>
          <w:sz w:val="24"/>
          <w:szCs w:val="24"/>
        </w:rPr>
        <w:t>dimnja</w:t>
      </w:r>
      <w:r>
        <w:rPr>
          <w:rFonts w:ascii="Times New Roman" w:hAnsi="Times New Roman" w:cs="Times New Roman"/>
          <w:sz w:val="24"/>
          <w:szCs w:val="24"/>
        </w:rPr>
        <w:t>č</w:t>
      </w:r>
      <w:r w:rsidRPr="00BC75BD">
        <w:rPr>
          <w:rFonts w:ascii="Times New Roman" w:hAnsi="Times New Roman" w:cs="Times New Roman"/>
          <w:sz w:val="24"/>
          <w:szCs w:val="24"/>
        </w:rPr>
        <w:t>arskih poslova na podru</w:t>
      </w:r>
      <w:r>
        <w:rPr>
          <w:rFonts w:ascii="Times New Roman" w:hAnsi="Times New Roman" w:cs="Times New Roman"/>
          <w:sz w:val="24"/>
          <w:szCs w:val="24"/>
        </w:rPr>
        <w:t>č</w:t>
      </w:r>
      <w:r w:rsidRPr="00BC75BD">
        <w:rPr>
          <w:rFonts w:ascii="Times New Roman" w:hAnsi="Times New Roman" w:cs="Times New Roman"/>
          <w:sz w:val="24"/>
          <w:szCs w:val="24"/>
        </w:rPr>
        <w:t xml:space="preserve">ju Grada </w:t>
      </w:r>
      <w:r w:rsidR="00D77C52">
        <w:rPr>
          <w:rFonts w:ascii="Times New Roman" w:hAnsi="Times New Roman" w:cs="Times New Roman"/>
          <w:sz w:val="24"/>
          <w:szCs w:val="24"/>
        </w:rPr>
        <w:t>Oroslavje</w:t>
      </w:r>
      <w:r w:rsidRPr="00BC75BD">
        <w:rPr>
          <w:rFonts w:ascii="Times New Roman" w:hAnsi="Times New Roman" w:cs="Times New Roman"/>
          <w:sz w:val="24"/>
          <w:szCs w:val="24"/>
        </w:rPr>
        <w:t xml:space="preserve">, a </w:t>
      </w:r>
      <w:r>
        <w:rPr>
          <w:rFonts w:ascii="Times New Roman" w:hAnsi="Times New Roman" w:cs="Times New Roman"/>
          <w:sz w:val="24"/>
          <w:szCs w:val="24"/>
        </w:rPr>
        <w:t>č</w:t>
      </w:r>
      <w:r w:rsidRPr="00BC75BD">
        <w:rPr>
          <w:rFonts w:ascii="Times New Roman" w:hAnsi="Times New Roman" w:cs="Times New Roman"/>
          <w:sz w:val="24"/>
          <w:szCs w:val="24"/>
        </w:rPr>
        <w:t>ime je zapo</w:t>
      </w:r>
      <w:r>
        <w:rPr>
          <w:rFonts w:ascii="Times New Roman" w:hAnsi="Times New Roman" w:cs="Times New Roman"/>
          <w:sz w:val="24"/>
          <w:szCs w:val="24"/>
        </w:rPr>
        <w:t>č</w:t>
      </w:r>
      <w:r w:rsidRPr="00BC75BD">
        <w:rPr>
          <w:rFonts w:ascii="Times New Roman" w:hAnsi="Times New Roman" w:cs="Times New Roman"/>
          <w:sz w:val="24"/>
          <w:szCs w:val="24"/>
        </w:rPr>
        <w:t>eo postupak davanja</w:t>
      </w:r>
      <w:r>
        <w:rPr>
          <w:rFonts w:ascii="Times New Roman" w:hAnsi="Times New Roman" w:cs="Times New Roman"/>
          <w:sz w:val="24"/>
          <w:szCs w:val="24"/>
        </w:rPr>
        <w:t xml:space="preserve"> </w:t>
      </w:r>
      <w:r w:rsidRPr="00BC75BD">
        <w:rPr>
          <w:rFonts w:ascii="Times New Roman" w:hAnsi="Times New Roman" w:cs="Times New Roman"/>
          <w:sz w:val="24"/>
          <w:szCs w:val="24"/>
        </w:rPr>
        <w:t>koncesije.</w:t>
      </w:r>
      <w:r w:rsidR="00D77C52">
        <w:rPr>
          <w:rFonts w:ascii="Times New Roman" w:hAnsi="Times New Roman" w:cs="Times New Roman"/>
          <w:sz w:val="24"/>
          <w:szCs w:val="24"/>
        </w:rPr>
        <w:t xml:space="preserve"> Obavijest o namjeri davanja koncesije je poslan</w:t>
      </w:r>
      <w:r w:rsidR="007B58B1">
        <w:rPr>
          <w:rFonts w:ascii="Times New Roman" w:hAnsi="Times New Roman" w:cs="Times New Roman"/>
          <w:sz w:val="24"/>
          <w:szCs w:val="24"/>
        </w:rPr>
        <w:t>a</w:t>
      </w:r>
      <w:r w:rsidR="00D77C52">
        <w:rPr>
          <w:rFonts w:ascii="Times New Roman" w:hAnsi="Times New Roman" w:cs="Times New Roman"/>
          <w:sz w:val="24"/>
          <w:szCs w:val="24"/>
        </w:rPr>
        <w:t xml:space="preserve"> na objavljivanje 1.8.2019. godine, a objavljen</w:t>
      </w:r>
      <w:r w:rsidR="007B58B1">
        <w:rPr>
          <w:rFonts w:ascii="Times New Roman" w:hAnsi="Times New Roman" w:cs="Times New Roman"/>
          <w:sz w:val="24"/>
          <w:szCs w:val="24"/>
        </w:rPr>
        <w:t>a</w:t>
      </w:r>
      <w:r w:rsidR="00D77C52">
        <w:rPr>
          <w:rFonts w:ascii="Times New Roman" w:hAnsi="Times New Roman" w:cs="Times New Roman"/>
          <w:sz w:val="24"/>
          <w:szCs w:val="24"/>
        </w:rPr>
        <w:t xml:space="preserve"> u EOJN RH dana 2.8.2019. godine.</w:t>
      </w:r>
    </w:p>
    <w:p w:rsidR="00BC75BD" w:rsidRDefault="00BC75BD" w:rsidP="00BC75BD">
      <w:pPr>
        <w:autoSpaceDE w:val="0"/>
        <w:autoSpaceDN w:val="0"/>
        <w:adjustRightInd w:val="0"/>
        <w:spacing w:after="0" w:line="240" w:lineRule="auto"/>
        <w:jc w:val="left"/>
        <w:rPr>
          <w:rFonts w:ascii="Times New Roman" w:hAnsi="Times New Roman" w:cs="Times New Roman"/>
          <w:sz w:val="24"/>
          <w:szCs w:val="24"/>
        </w:rPr>
      </w:pPr>
    </w:p>
    <w:p w:rsidR="00D77C52" w:rsidRDefault="00BC75BD" w:rsidP="00BC75BD">
      <w:pPr>
        <w:autoSpaceDE w:val="0"/>
        <w:autoSpaceDN w:val="0"/>
        <w:adjustRightInd w:val="0"/>
        <w:spacing w:after="0" w:line="240" w:lineRule="auto"/>
        <w:jc w:val="left"/>
        <w:rPr>
          <w:rFonts w:ascii="Times New Roman" w:hAnsi="Times New Roman" w:cs="Times New Roman"/>
          <w:sz w:val="24"/>
          <w:szCs w:val="24"/>
        </w:rPr>
      </w:pPr>
      <w:r w:rsidRPr="00BC75BD">
        <w:rPr>
          <w:rFonts w:ascii="Times New Roman" w:hAnsi="Times New Roman" w:cs="Times New Roman"/>
          <w:sz w:val="24"/>
          <w:szCs w:val="24"/>
        </w:rPr>
        <w:t xml:space="preserve">U otvorenom roku za dostavu ponuda pristigla </w:t>
      </w:r>
      <w:r w:rsidR="00D77C52">
        <w:rPr>
          <w:rFonts w:ascii="Times New Roman" w:hAnsi="Times New Roman" w:cs="Times New Roman"/>
          <w:sz w:val="24"/>
          <w:szCs w:val="24"/>
        </w:rPr>
        <w:t>su dvije ponude:</w:t>
      </w:r>
    </w:p>
    <w:p w:rsidR="00D77C52" w:rsidRDefault="00D77C52" w:rsidP="00BC75BD">
      <w:pPr>
        <w:autoSpaceDE w:val="0"/>
        <w:autoSpaceDN w:val="0"/>
        <w:adjustRightInd w:val="0"/>
        <w:spacing w:after="0" w:line="240" w:lineRule="auto"/>
        <w:jc w:val="left"/>
        <w:rPr>
          <w:rFonts w:ascii="Times New Roman" w:hAnsi="Times New Roman" w:cs="Times New Roman"/>
          <w:sz w:val="24"/>
          <w:szCs w:val="24"/>
        </w:rPr>
      </w:pPr>
    </w:p>
    <w:p w:rsidR="00D77C52" w:rsidRPr="00F27880" w:rsidRDefault="00D77C52" w:rsidP="00D77C52">
      <w:pPr>
        <w:numPr>
          <w:ilvl w:val="0"/>
          <w:numId w:val="5"/>
        </w:numPr>
        <w:spacing w:after="0" w:line="240" w:lineRule="auto"/>
        <w:ind w:left="1134"/>
        <w:jc w:val="left"/>
        <w:rPr>
          <w:rFonts w:ascii="Times New Roman" w:hAnsi="Times New Roman"/>
          <w:sz w:val="20"/>
          <w:szCs w:val="20"/>
        </w:rPr>
      </w:pPr>
      <w:r>
        <w:rPr>
          <w:rFonts w:ascii="Times New Roman" w:hAnsi="Times New Roman"/>
          <w:b/>
          <w:sz w:val="20"/>
          <w:szCs w:val="20"/>
        </w:rPr>
        <w:t xml:space="preserve">LEUŠTEK </w:t>
      </w:r>
      <w:proofErr w:type="spellStart"/>
      <w:r>
        <w:rPr>
          <w:rFonts w:ascii="Times New Roman" w:hAnsi="Times New Roman"/>
          <w:b/>
          <w:sz w:val="20"/>
          <w:szCs w:val="20"/>
        </w:rPr>
        <w:t>j.d.o.o</w:t>
      </w:r>
      <w:proofErr w:type="spellEnd"/>
      <w:r>
        <w:rPr>
          <w:rFonts w:ascii="Times New Roman" w:hAnsi="Times New Roman"/>
          <w:b/>
          <w:sz w:val="20"/>
          <w:szCs w:val="20"/>
        </w:rPr>
        <w:t xml:space="preserve">., Zagorske brigade 30, 49222 </w:t>
      </w:r>
      <w:proofErr w:type="spellStart"/>
      <w:r>
        <w:rPr>
          <w:rFonts w:ascii="Times New Roman" w:hAnsi="Times New Roman"/>
          <w:b/>
          <w:sz w:val="20"/>
          <w:szCs w:val="20"/>
        </w:rPr>
        <w:t>Poznanovec</w:t>
      </w:r>
      <w:proofErr w:type="spellEnd"/>
      <w:r>
        <w:rPr>
          <w:rFonts w:ascii="Times New Roman" w:hAnsi="Times New Roman"/>
          <w:b/>
          <w:sz w:val="20"/>
          <w:szCs w:val="20"/>
        </w:rPr>
        <w:t xml:space="preserve">, OIB: 61974650944 </w:t>
      </w:r>
    </w:p>
    <w:p w:rsidR="00D77C52" w:rsidRPr="00D77C52" w:rsidRDefault="00D77C52" w:rsidP="00D77C52">
      <w:pPr>
        <w:numPr>
          <w:ilvl w:val="0"/>
          <w:numId w:val="5"/>
        </w:numPr>
        <w:spacing w:after="0" w:line="240" w:lineRule="auto"/>
        <w:ind w:left="1134"/>
        <w:jc w:val="left"/>
        <w:rPr>
          <w:rFonts w:ascii="Times New Roman" w:hAnsi="Times New Roman"/>
          <w:b/>
          <w:sz w:val="20"/>
          <w:szCs w:val="20"/>
        </w:rPr>
      </w:pPr>
      <w:r>
        <w:rPr>
          <w:rFonts w:ascii="Times New Roman" w:hAnsi="Times New Roman"/>
          <w:b/>
          <w:sz w:val="20"/>
          <w:szCs w:val="20"/>
        </w:rPr>
        <w:t>AGROTERRA LOGISTICA d.o.o., Gajeva 7, 49243 Oroslavje, OIB: 20356558535</w:t>
      </w:r>
    </w:p>
    <w:p w:rsidR="00D77C52" w:rsidRPr="00BF75FC" w:rsidRDefault="00D77C52" w:rsidP="00D77C52">
      <w:pPr>
        <w:spacing w:after="0" w:line="240" w:lineRule="auto"/>
        <w:ind w:left="1418"/>
        <w:rPr>
          <w:rFonts w:ascii="Times New Roman" w:hAnsi="Times New Roman"/>
          <w:sz w:val="20"/>
          <w:szCs w:val="20"/>
        </w:rPr>
      </w:pPr>
    </w:p>
    <w:p w:rsidR="00BC75BD" w:rsidRPr="00BC75BD" w:rsidRDefault="00BC75BD" w:rsidP="00D77C52">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Analiza i pregled ponude prikazani su u Zapisniku o pregledu i ocjeni ponuda u postupku</w:t>
      </w:r>
      <w:r>
        <w:rPr>
          <w:rFonts w:ascii="Times New Roman" w:hAnsi="Times New Roman" w:cs="Times New Roman"/>
          <w:sz w:val="24"/>
          <w:szCs w:val="24"/>
        </w:rPr>
        <w:t xml:space="preserve"> </w:t>
      </w:r>
      <w:r w:rsidRPr="00BC75BD">
        <w:rPr>
          <w:rFonts w:ascii="Times New Roman" w:hAnsi="Times New Roman" w:cs="Times New Roman"/>
          <w:sz w:val="24"/>
          <w:szCs w:val="24"/>
        </w:rPr>
        <w:t xml:space="preserve">davanja koncesije koji </w:t>
      </w:r>
      <w:r>
        <w:rPr>
          <w:rFonts w:ascii="Times New Roman" w:hAnsi="Times New Roman" w:cs="Times New Roman"/>
          <w:sz w:val="24"/>
          <w:szCs w:val="24"/>
        </w:rPr>
        <w:t>č</w:t>
      </w:r>
      <w:r w:rsidRPr="00BC75BD">
        <w:rPr>
          <w:rFonts w:ascii="Times New Roman" w:hAnsi="Times New Roman" w:cs="Times New Roman"/>
          <w:sz w:val="24"/>
          <w:szCs w:val="24"/>
        </w:rPr>
        <w:t>ini sastavni dio ove Odluke.</w:t>
      </w:r>
    </w:p>
    <w:p w:rsidR="00D77C52" w:rsidRDefault="00D77C52" w:rsidP="00BC75BD">
      <w:pPr>
        <w:autoSpaceDE w:val="0"/>
        <w:autoSpaceDN w:val="0"/>
        <w:adjustRightInd w:val="0"/>
        <w:spacing w:after="0" w:line="240" w:lineRule="auto"/>
        <w:rPr>
          <w:rFonts w:ascii="Times New Roman" w:hAnsi="Times New Roman" w:cs="Times New Roman"/>
          <w:sz w:val="24"/>
          <w:szCs w:val="24"/>
        </w:rPr>
      </w:pPr>
    </w:p>
    <w:p w:rsidR="00D77C52" w:rsidRPr="00D77C52" w:rsidRDefault="00D77C52" w:rsidP="00D77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Ponuda ponuditelja AGROTERRA LOGISTICA d.o.o. je sukladno članku 34. stavak 4. </w:t>
      </w:r>
      <w:r w:rsidR="007B58B1">
        <w:rPr>
          <w:rFonts w:ascii="Times New Roman" w:hAnsi="Times New Roman" w:cs="Times New Roman"/>
          <w:sz w:val="24"/>
          <w:szCs w:val="24"/>
        </w:rPr>
        <w:t>Z</w:t>
      </w:r>
      <w:r>
        <w:rPr>
          <w:rFonts w:ascii="Times New Roman" w:hAnsi="Times New Roman" w:cs="Times New Roman"/>
          <w:sz w:val="24"/>
          <w:szCs w:val="24"/>
        </w:rPr>
        <w:t xml:space="preserve">akona o koncesijama odbijena kao neuredna. </w:t>
      </w:r>
    </w:p>
    <w:p w:rsidR="00D77C52" w:rsidRPr="00D77C52" w:rsidRDefault="00D77C52" w:rsidP="00D77C52">
      <w:pPr>
        <w:autoSpaceDE w:val="0"/>
        <w:autoSpaceDN w:val="0"/>
        <w:adjustRightInd w:val="0"/>
        <w:spacing w:after="0" w:line="240" w:lineRule="auto"/>
        <w:rPr>
          <w:rFonts w:ascii="Times New Roman" w:hAnsi="Times New Roman" w:cs="Times New Roman"/>
          <w:sz w:val="24"/>
          <w:szCs w:val="24"/>
        </w:rPr>
      </w:pPr>
    </w:p>
    <w:p w:rsidR="00D77C52" w:rsidRDefault="00D77C52" w:rsidP="00D77C52">
      <w:pPr>
        <w:autoSpaceDE w:val="0"/>
        <w:autoSpaceDN w:val="0"/>
        <w:adjustRightInd w:val="0"/>
        <w:spacing w:after="0" w:line="240" w:lineRule="auto"/>
        <w:rPr>
          <w:rFonts w:ascii="Times New Roman" w:hAnsi="Times New Roman" w:cs="Times New Roman"/>
          <w:sz w:val="24"/>
          <w:szCs w:val="24"/>
        </w:rPr>
      </w:pPr>
      <w:r w:rsidRPr="00D77C52">
        <w:rPr>
          <w:rFonts w:ascii="Times New Roman" w:hAnsi="Times New Roman" w:cs="Times New Roman"/>
          <w:sz w:val="24"/>
          <w:szCs w:val="24"/>
        </w:rPr>
        <w:t>Sukladno članku 5. stavku 1. točki 23. Zakona o koncesijama neuredna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D77C52" w:rsidRDefault="00D77C52" w:rsidP="00D77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Budući da predmetna ponuda ponuditelja AGROTERRA LOGISTICA d.o.o.:</w:t>
      </w:r>
    </w:p>
    <w:p w:rsidR="00D77C52" w:rsidRDefault="00D77C52" w:rsidP="00D77C52">
      <w:pPr>
        <w:pStyle w:val="Odlomakpopisa"/>
        <w:numPr>
          <w:ilvl w:val="0"/>
          <w:numId w:val="4"/>
        </w:numPr>
        <w:autoSpaceDE w:val="0"/>
        <w:autoSpaceDN w:val="0"/>
        <w:adjustRightInd w:val="0"/>
        <w:spacing w:after="0" w:line="240" w:lineRule="auto"/>
        <w:rPr>
          <w:rFonts w:ascii="Times New Roman" w:hAnsi="Times New Roman" w:cs="Times New Roman"/>
          <w:sz w:val="24"/>
          <w:szCs w:val="24"/>
        </w:rPr>
      </w:pPr>
      <w:r w:rsidRPr="00D77C52">
        <w:rPr>
          <w:rFonts w:ascii="Times New Roman" w:hAnsi="Times New Roman" w:cs="Times New Roman"/>
          <w:sz w:val="24"/>
          <w:szCs w:val="24"/>
        </w:rPr>
        <w:t>nije izrađena u skladu s dokumentacijom za nadmetanje</w:t>
      </w:r>
      <w:r>
        <w:rPr>
          <w:rFonts w:ascii="Times New Roman" w:hAnsi="Times New Roman" w:cs="Times New Roman"/>
          <w:sz w:val="24"/>
          <w:szCs w:val="24"/>
        </w:rPr>
        <w:t>,</w:t>
      </w:r>
    </w:p>
    <w:p w:rsidR="00D77C52" w:rsidRDefault="00D77C52" w:rsidP="00D77C52">
      <w:pPr>
        <w:pStyle w:val="Odlomakpopisa"/>
        <w:numPr>
          <w:ilvl w:val="0"/>
          <w:numId w:val="4"/>
        </w:numPr>
        <w:autoSpaceDE w:val="0"/>
        <w:autoSpaceDN w:val="0"/>
        <w:adjustRightInd w:val="0"/>
        <w:spacing w:after="0" w:line="240" w:lineRule="auto"/>
        <w:rPr>
          <w:rFonts w:ascii="Times New Roman" w:hAnsi="Times New Roman" w:cs="Times New Roman"/>
          <w:sz w:val="24"/>
          <w:szCs w:val="24"/>
        </w:rPr>
      </w:pPr>
      <w:r w:rsidRPr="00D77C52">
        <w:rPr>
          <w:rFonts w:ascii="Times New Roman" w:hAnsi="Times New Roman" w:cs="Times New Roman"/>
          <w:sz w:val="24"/>
          <w:szCs w:val="24"/>
        </w:rPr>
        <w:t>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w:t>
      </w:r>
      <w:r>
        <w:rPr>
          <w:rFonts w:ascii="Times New Roman" w:hAnsi="Times New Roman" w:cs="Times New Roman"/>
          <w:sz w:val="24"/>
          <w:szCs w:val="24"/>
        </w:rPr>
        <w:t xml:space="preserve"> i</w:t>
      </w:r>
    </w:p>
    <w:p w:rsidR="00D77C52" w:rsidRDefault="00D77C52" w:rsidP="00D77C52">
      <w:pPr>
        <w:pStyle w:val="Odlomakpopisa"/>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ima nedostatak jer u ponudi nije priloženo jamstvo za ozbiljnost ponude</w:t>
      </w:r>
    </w:p>
    <w:p w:rsidR="00D77C52" w:rsidRPr="007B58B1" w:rsidRDefault="00D77C52" w:rsidP="00D77C52">
      <w:pPr>
        <w:autoSpaceDE w:val="0"/>
        <w:autoSpaceDN w:val="0"/>
        <w:adjustRightInd w:val="0"/>
        <w:spacing w:after="0" w:line="240" w:lineRule="auto"/>
        <w:rPr>
          <w:rFonts w:ascii="Times New Roman" w:hAnsi="Times New Roman" w:cs="Times New Roman"/>
          <w:b/>
          <w:bCs/>
          <w:sz w:val="24"/>
          <w:szCs w:val="24"/>
        </w:rPr>
      </w:pPr>
      <w:r w:rsidRPr="007B58B1">
        <w:rPr>
          <w:rFonts w:ascii="Times New Roman" w:hAnsi="Times New Roman" w:cs="Times New Roman"/>
          <w:b/>
          <w:bCs/>
          <w:sz w:val="24"/>
          <w:szCs w:val="24"/>
        </w:rPr>
        <w:t>navedena se ponuda odbija kao neuredna.</w:t>
      </w:r>
    </w:p>
    <w:p w:rsidR="00D77C52" w:rsidRDefault="00D77C52" w:rsidP="00BC75BD">
      <w:pPr>
        <w:autoSpaceDE w:val="0"/>
        <w:autoSpaceDN w:val="0"/>
        <w:adjustRightInd w:val="0"/>
        <w:spacing w:after="0" w:line="240" w:lineRule="auto"/>
        <w:rPr>
          <w:rFonts w:ascii="Times New Roman" w:hAnsi="Times New Roman" w:cs="Times New Roman"/>
          <w:sz w:val="24"/>
          <w:szCs w:val="24"/>
        </w:rPr>
      </w:pPr>
    </w:p>
    <w:p w:rsidR="00BC75BD" w:rsidRPr="00BC75BD" w:rsidRDefault="00BC75BD" w:rsidP="00BC75BD">
      <w:pPr>
        <w:autoSpaceDE w:val="0"/>
        <w:autoSpaceDN w:val="0"/>
        <w:adjustRightInd w:val="0"/>
        <w:spacing w:after="0" w:line="240" w:lineRule="auto"/>
        <w:rPr>
          <w:rFonts w:ascii="Times New Roman" w:hAnsi="Times New Roman" w:cs="Times New Roman"/>
          <w:sz w:val="24"/>
          <w:szCs w:val="24"/>
        </w:rPr>
      </w:pPr>
      <w:r w:rsidRPr="00BC75BD">
        <w:rPr>
          <w:rFonts w:ascii="Times New Roman" w:hAnsi="Times New Roman" w:cs="Times New Roman"/>
          <w:sz w:val="24"/>
          <w:szCs w:val="24"/>
        </w:rPr>
        <w:t>Budu</w:t>
      </w:r>
      <w:r>
        <w:rPr>
          <w:rFonts w:ascii="Times New Roman" w:hAnsi="Times New Roman" w:cs="Times New Roman"/>
          <w:sz w:val="24"/>
          <w:szCs w:val="24"/>
        </w:rPr>
        <w:t>ć</w:t>
      </w:r>
      <w:r w:rsidRPr="00BC75BD">
        <w:rPr>
          <w:rFonts w:ascii="Times New Roman" w:hAnsi="Times New Roman" w:cs="Times New Roman"/>
          <w:sz w:val="24"/>
          <w:szCs w:val="24"/>
        </w:rPr>
        <w:t xml:space="preserve">i da je ponuditelj </w:t>
      </w:r>
      <w:r w:rsidR="00D77C52" w:rsidRPr="00D77C52">
        <w:rPr>
          <w:rFonts w:ascii="Times New Roman" w:hAnsi="Times New Roman" w:cs="Times New Roman"/>
          <w:b/>
          <w:bCs/>
          <w:sz w:val="24"/>
          <w:szCs w:val="24"/>
        </w:rPr>
        <w:t>L</w:t>
      </w:r>
      <w:r w:rsidR="00D77C52" w:rsidRPr="00D77C52">
        <w:rPr>
          <w:rFonts w:ascii="Times New Roman" w:hAnsi="Times New Roman"/>
          <w:b/>
          <w:bCs/>
          <w:sz w:val="24"/>
          <w:szCs w:val="24"/>
        </w:rPr>
        <w:t>E</w:t>
      </w:r>
      <w:r w:rsidR="00D77C52" w:rsidRPr="00D77C52">
        <w:rPr>
          <w:rFonts w:ascii="Times New Roman" w:hAnsi="Times New Roman"/>
          <w:b/>
          <w:sz w:val="24"/>
          <w:szCs w:val="24"/>
        </w:rPr>
        <w:t xml:space="preserve">UŠTEK </w:t>
      </w:r>
      <w:proofErr w:type="spellStart"/>
      <w:r w:rsidR="00D77C52" w:rsidRPr="00D77C52">
        <w:rPr>
          <w:rFonts w:ascii="Times New Roman" w:hAnsi="Times New Roman"/>
          <w:b/>
          <w:sz w:val="24"/>
          <w:szCs w:val="24"/>
        </w:rPr>
        <w:t>j.d.o.o</w:t>
      </w:r>
      <w:proofErr w:type="spellEnd"/>
      <w:r w:rsidR="00D77C52" w:rsidRPr="00D77C52">
        <w:rPr>
          <w:rFonts w:ascii="Times New Roman" w:hAnsi="Times New Roman"/>
          <w:b/>
          <w:sz w:val="24"/>
          <w:szCs w:val="24"/>
        </w:rPr>
        <w:t xml:space="preserve">., Zagorske brigade 30, 49222 </w:t>
      </w:r>
      <w:proofErr w:type="spellStart"/>
      <w:r w:rsidR="00D77C52" w:rsidRPr="00D77C52">
        <w:rPr>
          <w:rFonts w:ascii="Times New Roman" w:hAnsi="Times New Roman"/>
          <w:b/>
          <w:sz w:val="24"/>
          <w:szCs w:val="24"/>
        </w:rPr>
        <w:t>Poznanovec</w:t>
      </w:r>
      <w:proofErr w:type="spellEnd"/>
      <w:r w:rsidR="00D77C52" w:rsidRPr="00D77C52">
        <w:rPr>
          <w:rFonts w:ascii="Times New Roman" w:hAnsi="Times New Roman"/>
          <w:b/>
          <w:sz w:val="24"/>
          <w:szCs w:val="24"/>
        </w:rPr>
        <w:t>, OIB: 61974650944</w:t>
      </w:r>
      <w:r w:rsidRPr="00BC75BD">
        <w:rPr>
          <w:rFonts w:ascii="Times New Roman" w:hAnsi="Times New Roman" w:cs="Times New Roman"/>
          <w:sz w:val="24"/>
          <w:szCs w:val="24"/>
        </w:rPr>
        <w:t xml:space="preserve">, ponuditelj </w:t>
      </w:r>
      <w:r w:rsidR="00D77C52">
        <w:rPr>
          <w:rFonts w:ascii="Times New Roman" w:hAnsi="Times New Roman" w:cs="Times New Roman"/>
          <w:sz w:val="24"/>
          <w:szCs w:val="24"/>
        </w:rPr>
        <w:t xml:space="preserve">čija je ponuda ocijenjena jedinom valjanom </w:t>
      </w:r>
      <w:r w:rsidRPr="00BC75BD">
        <w:rPr>
          <w:rFonts w:ascii="Times New Roman" w:hAnsi="Times New Roman" w:cs="Times New Roman"/>
          <w:sz w:val="24"/>
          <w:szCs w:val="24"/>
        </w:rPr>
        <w:t>i da ispunjava sve uvjete propisane dokumentacijom za nadmetanje sukladno</w:t>
      </w:r>
      <w:r>
        <w:rPr>
          <w:rFonts w:ascii="Times New Roman" w:hAnsi="Times New Roman" w:cs="Times New Roman"/>
          <w:sz w:val="24"/>
          <w:szCs w:val="24"/>
        </w:rPr>
        <w:t xml:space="preserve"> </w:t>
      </w:r>
      <w:r w:rsidRPr="00BC75BD">
        <w:rPr>
          <w:rFonts w:ascii="Times New Roman" w:hAnsi="Times New Roman" w:cs="Times New Roman"/>
          <w:sz w:val="24"/>
          <w:szCs w:val="24"/>
        </w:rPr>
        <w:t>kriterijima za odabir najpovoljn</w:t>
      </w:r>
      <w:r>
        <w:rPr>
          <w:rFonts w:ascii="Times New Roman" w:hAnsi="Times New Roman" w:cs="Times New Roman"/>
          <w:sz w:val="24"/>
          <w:szCs w:val="24"/>
        </w:rPr>
        <w:t>ij</w:t>
      </w:r>
      <w:r w:rsidRPr="00BC75BD">
        <w:rPr>
          <w:rFonts w:ascii="Times New Roman" w:hAnsi="Times New Roman" w:cs="Times New Roman"/>
          <w:sz w:val="24"/>
          <w:szCs w:val="24"/>
        </w:rPr>
        <w:t>eg ponuditelja, odlu</w:t>
      </w:r>
      <w:r>
        <w:rPr>
          <w:rFonts w:ascii="Times New Roman" w:hAnsi="Times New Roman" w:cs="Times New Roman"/>
          <w:sz w:val="24"/>
          <w:szCs w:val="24"/>
        </w:rPr>
        <w:t>č</w:t>
      </w:r>
      <w:r w:rsidRPr="00BC75BD">
        <w:rPr>
          <w:rFonts w:ascii="Times New Roman" w:hAnsi="Times New Roman" w:cs="Times New Roman"/>
          <w:sz w:val="24"/>
          <w:szCs w:val="24"/>
        </w:rPr>
        <w:t>eno je kao u ovoj Odluci.</w:t>
      </w:r>
    </w:p>
    <w:p w:rsidR="00BC75BD" w:rsidRDefault="00BC75BD" w:rsidP="00BC75BD">
      <w:pPr>
        <w:autoSpaceDE w:val="0"/>
        <w:autoSpaceDN w:val="0"/>
        <w:adjustRightInd w:val="0"/>
        <w:spacing w:after="0" w:line="240" w:lineRule="auto"/>
        <w:jc w:val="left"/>
        <w:rPr>
          <w:rFonts w:ascii="Times New Roman" w:hAnsi="Times New Roman" w:cs="Times New Roman"/>
          <w:sz w:val="24"/>
          <w:szCs w:val="24"/>
        </w:rPr>
      </w:pPr>
    </w:p>
    <w:p w:rsidR="00BC75BD" w:rsidRDefault="00BC75BD" w:rsidP="00BC75BD">
      <w:pPr>
        <w:autoSpaceDE w:val="0"/>
        <w:autoSpaceDN w:val="0"/>
        <w:adjustRightInd w:val="0"/>
        <w:spacing w:after="0" w:line="240" w:lineRule="auto"/>
        <w:jc w:val="left"/>
        <w:rPr>
          <w:rFonts w:ascii="Times New Roman" w:hAnsi="Times New Roman" w:cs="Times New Roman"/>
          <w:sz w:val="24"/>
          <w:szCs w:val="24"/>
        </w:rPr>
      </w:pPr>
    </w:p>
    <w:p w:rsidR="00D77C52" w:rsidRDefault="00D77C52" w:rsidP="00BC75BD">
      <w:pPr>
        <w:autoSpaceDE w:val="0"/>
        <w:autoSpaceDN w:val="0"/>
        <w:adjustRightInd w:val="0"/>
        <w:spacing w:after="0" w:line="240" w:lineRule="auto"/>
        <w:jc w:val="left"/>
        <w:rPr>
          <w:rFonts w:ascii="Times New Roman" w:hAnsi="Times New Roman" w:cs="Times New Roman"/>
          <w:sz w:val="24"/>
          <w:szCs w:val="24"/>
        </w:rPr>
      </w:pPr>
    </w:p>
    <w:p w:rsidR="00D77C52" w:rsidRDefault="00D77C52" w:rsidP="00BC75BD">
      <w:pPr>
        <w:autoSpaceDE w:val="0"/>
        <w:autoSpaceDN w:val="0"/>
        <w:adjustRightInd w:val="0"/>
        <w:spacing w:after="0" w:line="240" w:lineRule="auto"/>
        <w:jc w:val="left"/>
        <w:rPr>
          <w:rFonts w:ascii="Times New Roman" w:hAnsi="Times New Roman" w:cs="Times New Roman"/>
          <w:sz w:val="24"/>
          <w:szCs w:val="24"/>
        </w:rPr>
      </w:pPr>
    </w:p>
    <w:p w:rsidR="00D77C52" w:rsidRDefault="00D77C52" w:rsidP="00BC75BD">
      <w:pPr>
        <w:autoSpaceDE w:val="0"/>
        <w:autoSpaceDN w:val="0"/>
        <w:adjustRightInd w:val="0"/>
        <w:spacing w:after="0" w:line="240" w:lineRule="auto"/>
        <w:jc w:val="left"/>
        <w:rPr>
          <w:rFonts w:ascii="Times New Roman" w:hAnsi="Times New Roman" w:cs="Times New Roman"/>
          <w:sz w:val="24"/>
          <w:szCs w:val="24"/>
        </w:rPr>
      </w:pPr>
    </w:p>
    <w:p w:rsidR="00BC75BD" w:rsidRPr="00BC75BD" w:rsidRDefault="00BC75BD" w:rsidP="00BC75BD">
      <w:pPr>
        <w:autoSpaceDE w:val="0"/>
        <w:autoSpaceDN w:val="0"/>
        <w:adjustRightInd w:val="0"/>
        <w:spacing w:after="0" w:line="240" w:lineRule="auto"/>
        <w:jc w:val="left"/>
        <w:rPr>
          <w:rFonts w:ascii="Times New Roman" w:hAnsi="Times New Roman" w:cs="Times New Roman"/>
          <w:b/>
          <w:sz w:val="24"/>
          <w:szCs w:val="24"/>
        </w:rPr>
      </w:pPr>
      <w:r w:rsidRPr="00BC75BD">
        <w:rPr>
          <w:rFonts w:ascii="Times New Roman" w:hAnsi="Times New Roman" w:cs="Times New Roman"/>
          <w:b/>
          <w:sz w:val="24"/>
          <w:szCs w:val="24"/>
        </w:rPr>
        <w:t>UPUTA O PRAVNOM LIJEKU:</w:t>
      </w:r>
    </w:p>
    <w:p w:rsidR="00BC75BD" w:rsidRDefault="00BC75BD" w:rsidP="00BC75BD">
      <w:pPr>
        <w:autoSpaceDE w:val="0"/>
        <w:autoSpaceDN w:val="0"/>
        <w:adjustRightInd w:val="0"/>
        <w:spacing w:after="0" w:line="240" w:lineRule="auto"/>
        <w:jc w:val="left"/>
        <w:rPr>
          <w:rFonts w:ascii="Times New Roman" w:hAnsi="Times New Roman" w:cs="Times New Roman"/>
          <w:sz w:val="24"/>
          <w:szCs w:val="24"/>
        </w:rPr>
      </w:pPr>
    </w:p>
    <w:p w:rsidR="00BC75BD" w:rsidRDefault="00BC75BD" w:rsidP="008D0C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Pr="00BC75BD">
        <w:rPr>
          <w:rFonts w:ascii="Times New Roman" w:hAnsi="Times New Roman" w:cs="Times New Roman"/>
          <w:sz w:val="24"/>
          <w:szCs w:val="24"/>
        </w:rPr>
        <w:t>alba na ovu Odluku se izjavljuje Dr</w:t>
      </w:r>
      <w:r>
        <w:rPr>
          <w:rFonts w:ascii="Times New Roman" w:hAnsi="Times New Roman" w:cs="Times New Roman"/>
          <w:sz w:val="24"/>
          <w:szCs w:val="24"/>
        </w:rPr>
        <w:t>ž</w:t>
      </w:r>
      <w:r w:rsidRPr="00BC75BD">
        <w:rPr>
          <w:rFonts w:ascii="Times New Roman" w:hAnsi="Times New Roman" w:cs="Times New Roman"/>
          <w:sz w:val="24"/>
          <w:szCs w:val="24"/>
        </w:rPr>
        <w:t>avnoj komisiji za kontrolu postupaka javne nabave u</w:t>
      </w:r>
      <w:r>
        <w:rPr>
          <w:rFonts w:ascii="Times New Roman" w:hAnsi="Times New Roman" w:cs="Times New Roman"/>
          <w:sz w:val="24"/>
          <w:szCs w:val="24"/>
        </w:rPr>
        <w:t xml:space="preserve"> </w:t>
      </w:r>
      <w:r w:rsidRPr="00BC75BD">
        <w:rPr>
          <w:rFonts w:ascii="Times New Roman" w:hAnsi="Times New Roman" w:cs="Times New Roman"/>
          <w:sz w:val="24"/>
          <w:szCs w:val="24"/>
        </w:rPr>
        <w:t>pisanom obliku i</w:t>
      </w:r>
      <w:r>
        <w:rPr>
          <w:rFonts w:ascii="Times New Roman" w:hAnsi="Times New Roman" w:cs="Times New Roman"/>
          <w:sz w:val="24"/>
          <w:szCs w:val="24"/>
        </w:rPr>
        <w:t xml:space="preserve"> </w:t>
      </w:r>
      <w:r w:rsidRPr="00BC75BD">
        <w:rPr>
          <w:rFonts w:ascii="Times New Roman" w:hAnsi="Times New Roman" w:cs="Times New Roman"/>
          <w:sz w:val="24"/>
          <w:szCs w:val="24"/>
        </w:rPr>
        <w:t>dostavlja neposredno na adresu Kotura</w:t>
      </w:r>
      <w:r>
        <w:rPr>
          <w:rFonts w:ascii="Times New Roman" w:hAnsi="Times New Roman" w:cs="Times New Roman"/>
          <w:sz w:val="24"/>
          <w:szCs w:val="24"/>
        </w:rPr>
        <w:t>š</w:t>
      </w:r>
      <w:r w:rsidRPr="00BC75BD">
        <w:rPr>
          <w:rFonts w:ascii="Times New Roman" w:hAnsi="Times New Roman" w:cs="Times New Roman"/>
          <w:sz w:val="24"/>
          <w:szCs w:val="24"/>
        </w:rPr>
        <w:t>ka cesta 43</w:t>
      </w:r>
      <w:r>
        <w:rPr>
          <w:rFonts w:ascii="Times New Roman" w:hAnsi="Times New Roman" w:cs="Times New Roman"/>
          <w:sz w:val="24"/>
          <w:szCs w:val="24"/>
        </w:rPr>
        <w:t>/</w:t>
      </w:r>
      <w:r w:rsidRPr="00BC75BD">
        <w:rPr>
          <w:rFonts w:ascii="Times New Roman" w:hAnsi="Times New Roman" w:cs="Times New Roman"/>
          <w:sz w:val="24"/>
          <w:szCs w:val="24"/>
        </w:rPr>
        <w:t>1V,10000 Zagreb,</w:t>
      </w:r>
      <w:r>
        <w:rPr>
          <w:rFonts w:ascii="Times New Roman" w:hAnsi="Times New Roman" w:cs="Times New Roman"/>
          <w:sz w:val="24"/>
          <w:szCs w:val="24"/>
        </w:rPr>
        <w:t xml:space="preserve"> </w:t>
      </w:r>
      <w:r w:rsidRPr="00BC75BD">
        <w:rPr>
          <w:rFonts w:ascii="Times New Roman" w:hAnsi="Times New Roman" w:cs="Times New Roman"/>
          <w:sz w:val="24"/>
          <w:szCs w:val="24"/>
        </w:rPr>
        <w:t>putem ovla</w:t>
      </w:r>
      <w:r>
        <w:rPr>
          <w:rFonts w:ascii="Times New Roman" w:hAnsi="Times New Roman" w:cs="Times New Roman"/>
          <w:sz w:val="24"/>
          <w:szCs w:val="24"/>
        </w:rPr>
        <w:t>š</w:t>
      </w:r>
      <w:r w:rsidRPr="00BC75BD">
        <w:rPr>
          <w:rFonts w:ascii="Times New Roman" w:hAnsi="Times New Roman" w:cs="Times New Roman"/>
          <w:sz w:val="24"/>
          <w:szCs w:val="24"/>
        </w:rPr>
        <w:t>tenog davatelja po</w:t>
      </w:r>
      <w:r>
        <w:rPr>
          <w:rFonts w:ascii="Times New Roman" w:hAnsi="Times New Roman" w:cs="Times New Roman"/>
          <w:sz w:val="24"/>
          <w:szCs w:val="24"/>
        </w:rPr>
        <w:t>š</w:t>
      </w:r>
      <w:r w:rsidRPr="00BC75BD">
        <w:rPr>
          <w:rFonts w:ascii="Times New Roman" w:hAnsi="Times New Roman" w:cs="Times New Roman"/>
          <w:sz w:val="24"/>
          <w:szCs w:val="24"/>
        </w:rPr>
        <w:t xml:space="preserve">tanskih usluga. </w:t>
      </w:r>
      <w:r>
        <w:rPr>
          <w:rFonts w:ascii="Times New Roman" w:hAnsi="Times New Roman" w:cs="Times New Roman"/>
          <w:sz w:val="24"/>
          <w:szCs w:val="24"/>
        </w:rPr>
        <w:t>I</w:t>
      </w:r>
      <w:r w:rsidRPr="00BC75BD">
        <w:rPr>
          <w:rFonts w:ascii="Times New Roman" w:hAnsi="Times New Roman" w:cs="Times New Roman"/>
          <w:sz w:val="24"/>
          <w:szCs w:val="24"/>
        </w:rPr>
        <w:t xml:space="preserve">stodobno s dostavljanjem </w:t>
      </w:r>
      <w:r>
        <w:rPr>
          <w:rFonts w:ascii="Times New Roman" w:hAnsi="Times New Roman" w:cs="Times New Roman"/>
          <w:sz w:val="24"/>
          <w:szCs w:val="24"/>
        </w:rPr>
        <w:t>Ž</w:t>
      </w:r>
      <w:r w:rsidRPr="00BC75BD">
        <w:rPr>
          <w:rFonts w:ascii="Times New Roman" w:hAnsi="Times New Roman" w:cs="Times New Roman"/>
          <w:sz w:val="24"/>
          <w:szCs w:val="24"/>
        </w:rPr>
        <w:t xml:space="preserve">albe </w:t>
      </w:r>
      <w:r>
        <w:rPr>
          <w:rFonts w:ascii="Times New Roman" w:hAnsi="Times New Roman" w:cs="Times New Roman"/>
          <w:sz w:val="24"/>
          <w:szCs w:val="24"/>
        </w:rPr>
        <w:t>Drž</w:t>
      </w:r>
      <w:r w:rsidRPr="00BC75BD">
        <w:rPr>
          <w:rFonts w:ascii="Times New Roman" w:hAnsi="Times New Roman" w:cs="Times New Roman"/>
          <w:sz w:val="24"/>
          <w:szCs w:val="24"/>
        </w:rPr>
        <w:t>avnoj</w:t>
      </w:r>
      <w:r>
        <w:rPr>
          <w:rFonts w:ascii="Times New Roman" w:hAnsi="Times New Roman" w:cs="Times New Roman"/>
          <w:sz w:val="24"/>
          <w:szCs w:val="24"/>
        </w:rPr>
        <w:t xml:space="preserve"> </w:t>
      </w:r>
      <w:r w:rsidRPr="00BC75BD">
        <w:rPr>
          <w:rFonts w:ascii="Times New Roman" w:hAnsi="Times New Roman" w:cs="Times New Roman"/>
          <w:sz w:val="24"/>
          <w:szCs w:val="24"/>
        </w:rPr>
        <w:t xml:space="preserve">komisiji za kontrolu postupaka javne nabave, </w:t>
      </w:r>
      <w:r>
        <w:rPr>
          <w:rFonts w:ascii="Times New Roman" w:hAnsi="Times New Roman" w:cs="Times New Roman"/>
          <w:sz w:val="24"/>
          <w:szCs w:val="24"/>
        </w:rPr>
        <w:t>Ž</w:t>
      </w:r>
      <w:r w:rsidRPr="00BC75BD">
        <w:rPr>
          <w:rFonts w:ascii="Times New Roman" w:hAnsi="Times New Roman" w:cs="Times New Roman"/>
          <w:sz w:val="24"/>
          <w:szCs w:val="24"/>
        </w:rPr>
        <w:t>alitelj</w:t>
      </w:r>
      <w:r>
        <w:rPr>
          <w:rFonts w:ascii="Times New Roman" w:hAnsi="Times New Roman" w:cs="Times New Roman"/>
          <w:sz w:val="24"/>
          <w:szCs w:val="24"/>
        </w:rPr>
        <w:t xml:space="preserve"> </w:t>
      </w:r>
      <w:r w:rsidRPr="00BC75BD">
        <w:rPr>
          <w:rFonts w:ascii="Times New Roman" w:hAnsi="Times New Roman" w:cs="Times New Roman"/>
          <w:sz w:val="24"/>
          <w:szCs w:val="24"/>
        </w:rPr>
        <w:t xml:space="preserve">je sukladno odredbi </w:t>
      </w:r>
      <w:r>
        <w:rPr>
          <w:rFonts w:ascii="Times New Roman" w:hAnsi="Times New Roman" w:cs="Times New Roman"/>
          <w:sz w:val="24"/>
          <w:szCs w:val="24"/>
        </w:rPr>
        <w:t>č</w:t>
      </w:r>
      <w:r w:rsidRPr="00BC75BD">
        <w:rPr>
          <w:rFonts w:ascii="Times New Roman" w:hAnsi="Times New Roman" w:cs="Times New Roman"/>
          <w:sz w:val="24"/>
          <w:szCs w:val="24"/>
        </w:rPr>
        <w:t xml:space="preserve">lanka 405. </w:t>
      </w:r>
      <w:r w:rsidR="008D0C28">
        <w:rPr>
          <w:rFonts w:ascii="Times New Roman" w:hAnsi="Times New Roman" w:cs="Times New Roman"/>
          <w:sz w:val="24"/>
          <w:szCs w:val="24"/>
        </w:rPr>
        <w:t>s</w:t>
      </w:r>
      <w:r w:rsidRPr="00BC75BD">
        <w:rPr>
          <w:rFonts w:ascii="Times New Roman" w:hAnsi="Times New Roman" w:cs="Times New Roman"/>
          <w:sz w:val="24"/>
          <w:szCs w:val="24"/>
        </w:rPr>
        <w:t>tavka</w:t>
      </w:r>
      <w:r>
        <w:rPr>
          <w:rFonts w:ascii="Times New Roman" w:hAnsi="Times New Roman" w:cs="Times New Roman"/>
          <w:sz w:val="24"/>
          <w:szCs w:val="24"/>
        </w:rPr>
        <w:t xml:space="preserve"> </w:t>
      </w:r>
      <w:r w:rsidRPr="00BC75BD">
        <w:rPr>
          <w:rFonts w:ascii="Times New Roman" w:hAnsi="Times New Roman" w:cs="Times New Roman"/>
          <w:sz w:val="24"/>
          <w:szCs w:val="24"/>
        </w:rPr>
        <w:t xml:space="preserve">3. Zakona o javnoj nabavi </w:t>
      </w:r>
      <w:r>
        <w:rPr>
          <w:rFonts w:ascii="Times New Roman" w:hAnsi="Times New Roman" w:cs="Times New Roman"/>
          <w:sz w:val="24"/>
          <w:szCs w:val="24"/>
        </w:rPr>
        <w:t xml:space="preserve">(Narodne novine br. 120/2016) </w:t>
      </w:r>
      <w:r w:rsidRPr="00BC75BD">
        <w:rPr>
          <w:rFonts w:ascii="Times New Roman" w:hAnsi="Times New Roman" w:cs="Times New Roman"/>
          <w:sz w:val="24"/>
          <w:szCs w:val="24"/>
        </w:rPr>
        <w:t xml:space="preserve">obavezan primjerak </w:t>
      </w:r>
      <w:r>
        <w:rPr>
          <w:rFonts w:ascii="Times New Roman" w:hAnsi="Times New Roman" w:cs="Times New Roman"/>
          <w:sz w:val="24"/>
          <w:szCs w:val="24"/>
        </w:rPr>
        <w:t>Ž</w:t>
      </w:r>
      <w:r w:rsidRPr="00BC75BD">
        <w:rPr>
          <w:rFonts w:ascii="Times New Roman" w:hAnsi="Times New Roman" w:cs="Times New Roman"/>
          <w:sz w:val="24"/>
          <w:szCs w:val="24"/>
        </w:rPr>
        <w:t>albe dostaviti davatelju koncesije u roku za</w:t>
      </w:r>
      <w:r w:rsidR="008D0C28">
        <w:rPr>
          <w:rFonts w:ascii="Times New Roman" w:hAnsi="Times New Roman" w:cs="Times New Roman"/>
          <w:sz w:val="24"/>
          <w:szCs w:val="24"/>
        </w:rPr>
        <w:t xml:space="preserve"> Ž</w:t>
      </w:r>
      <w:r w:rsidRPr="00BC75BD">
        <w:rPr>
          <w:rFonts w:ascii="Times New Roman" w:hAnsi="Times New Roman" w:cs="Times New Roman"/>
          <w:sz w:val="24"/>
          <w:szCs w:val="24"/>
        </w:rPr>
        <w:t>albu, na dokaziv na</w:t>
      </w:r>
      <w:r w:rsidR="008D0C28">
        <w:rPr>
          <w:rFonts w:ascii="Times New Roman" w:hAnsi="Times New Roman" w:cs="Times New Roman"/>
          <w:sz w:val="24"/>
          <w:szCs w:val="24"/>
        </w:rPr>
        <w:t>č</w:t>
      </w:r>
      <w:r w:rsidRPr="00BC75BD">
        <w:rPr>
          <w:rFonts w:ascii="Times New Roman" w:hAnsi="Times New Roman" w:cs="Times New Roman"/>
          <w:sz w:val="24"/>
          <w:szCs w:val="24"/>
        </w:rPr>
        <w:t>in (s pozivom na evidencijski broj iz Dokumentacij</w:t>
      </w:r>
      <w:r w:rsidR="008D0C28">
        <w:rPr>
          <w:rFonts w:ascii="Times New Roman" w:hAnsi="Times New Roman" w:cs="Times New Roman"/>
          <w:sz w:val="24"/>
          <w:szCs w:val="24"/>
        </w:rPr>
        <w:t xml:space="preserve">e </w:t>
      </w:r>
      <w:r w:rsidRPr="00BC75BD">
        <w:rPr>
          <w:rFonts w:ascii="Times New Roman" w:hAnsi="Times New Roman" w:cs="Times New Roman"/>
          <w:sz w:val="24"/>
          <w:szCs w:val="24"/>
        </w:rPr>
        <w:t>o nabavi na adresu</w:t>
      </w:r>
      <w:r w:rsidR="008D0C28">
        <w:rPr>
          <w:rFonts w:ascii="Times New Roman" w:hAnsi="Times New Roman" w:cs="Times New Roman"/>
          <w:sz w:val="24"/>
          <w:szCs w:val="24"/>
        </w:rPr>
        <w:t xml:space="preserve"> </w:t>
      </w:r>
      <w:r w:rsidRPr="00BC75BD">
        <w:rPr>
          <w:rFonts w:ascii="Times New Roman" w:hAnsi="Times New Roman" w:cs="Times New Roman"/>
          <w:sz w:val="24"/>
          <w:szCs w:val="24"/>
        </w:rPr>
        <w:t>nazna</w:t>
      </w:r>
      <w:r w:rsidR="008D0C28">
        <w:rPr>
          <w:rFonts w:ascii="Times New Roman" w:hAnsi="Times New Roman" w:cs="Times New Roman"/>
          <w:sz w:val="24"/>
          <w:szCs w:val="24"/>
        </w:rPr>
        <w:t>č</w:t>
      </w:r>
      <w:r w:rsidRPr="00BC75BD">
        <w:rPr>
          <w:rFonts w:ascii="Times New Roman" w:hAnsi="Times New Roman" w:cs="Times New Roman"/>
          <w:sz w:val="24"/>
          <w:szCs w:val="24"/>
        </w:rPr>
        <w:t xml:space="preserve">enu za dostavu ponuda u toj Dokumentaciji). Kad je </w:t>
      </w:r>
      <w:r w:rsidR="008D0C28">
        <w:rPr>
          <w:rFonts w:ascii="Times New Roman" w:hAnsi="Times New Roman" w:cs="Times New Roman"/>
          <w:sz w:val="24"/>
          <w:szCs w:val="24"/>
        </w:rPr>
        <w:t>Ž</w:t>
      </w:r>
      <w:r w:rsidRPr="00BC75BD">
        <w:rPr>
          <w:rFonts w:ascii="Times New Roman" w:hAnsi="Times New Roman" w:cs="Times New Roman"/>
          <w:sz w:val="24"/>
          <w:szCs w:val="24"/>
        </w:rPr>
        <w:t>alba upu</w:t>
      </w:r>
      <w:r w:rsidR="008D0C28">
        <w:rPr>
          <w:rFonts w:ascii="Times New Roman" w:hAnsi="Times New Roman" w:cs="Times New Roman"/>
          <w:sz w:val="24"/>
          <w:szCs w:val="24"/>
        </w:rPr>
        <w:t>ć</w:t>
      </w:r>
      <w:r w:rsidRPr="00BC75BD">
        <w:rPr>
          <w:rFonts w:ascii="Times New Roman" w:hAnsi="Times New Roman" w:cs="Times New Roman"/>
          <w:sz w:val="24"/>
          <w:szCs w:val="24"/>
        </w:rPr>
        <w:t>ena putem ovla</w:t>
      </w:r>
      <w:r w:rsidR="008D0C28">
        <w:rPr>
          <w:rFonts w:ascii="Times New Roman" w:hAnsi="Times New Roman" w:cs="Times New Roman"/>
          <w:sz w:val="24"/>
          <w:szCs w:val="24"/>
        </w:rPr>
        <w:t>š</w:t>
      </w:r>
      <w:r w:rsidRPr="00BC75BD">
        <w:rPr>
          <w:rFonts w:ascii="Times New Roman" w:hAnsi="Times New Roman" w:cs="Times New Roman"/>
          <w:sz w:val="24"/>
          <w:szCs w:val="24"/>
        </w:rPr>
        <w:t>tenog</w:t>
      </w:r>
      <w:r w:rsidR="008D0C28">
        <w:rPr>
          <w:rFonts w:ascii="Times New Roman" w:hAnsi="Times New Roman" w:cs="Times New Roman"/>
          <w:sz w:val="24"/>
          <w:szCs w:val="24"/>
        </w:rPr>
        <w:t xml:space="preserve"> </w:t>
      </w:r>
      <w:r w:rsidRPr="00BC75BD">
        <w:rPr>
          <w:rFonts w:ascii="Times New Roman" w:hAnsi="Times New Roman" w:cs="Times New Roman"/>
          <w:sz w:val="24"/>
          <w:szCs w:val="24"/>
        </w:rPr>
        <w:t>davatelja po</w:t>
      </w:r>
      <w:r w:rsidR="008D0C28">
        <w:rPr>
          <w:rFonts w:ascii="Times New Roman" w:hAnsi="Times New Roman" w:cs="Times New Roman"/>
          <w:sz w:val="24"/>
          <w:szCs w:val="24"/>
        </w:rPr>
        <w:t>š</w:t>
      </w:r>
      <w:r w:rsidRPr="00BC75BD">
        <w:rPr>
          <w:rFonts w:ascii="Times New Roman" w:hAnsi="Times New Roman" w:cs="Times New Roman"/>
          <w:sz w:val="24"/>
          <w:szCs w:val="24"/>
        </w:rPr>
        <w:t>tanskih usluga, dan predaje ovla</w:t>
      </w:r>
      <w:r w:rsidR="008D0C28">
        <w:rPr>
          <w:rFonts w:ascii="Times New Roman" w:hAnsi="Times New Roman" w:cs="Times New Roman"/>
          <w:sz w:val="24"/>
          <w:szCs w:val="24"/>
        </w:rPr>
        <w:t>š</w:t>
      </w:r>
      <w:r w:rsidRPr="00BC75BD">
        <w:rPr>
          <w:rFonts w:ascii="Times New Roman" w:hAnsi="Times New Roman" w:cs="Times New Roman"/>
          <w:sz w:val="24"/>
          <w:szCs w:val="24"/>
        </w:rPr>
        <w:t>tenom davatelju po</w:t>
      </w:r>
      <w:r w:rsidR="008D0C28">
        <w:rPr>
          <w:rFonts w:ascii="Times New Roman" w:hAnsi="Times New Roman" w:cs="Times New Roman"/>
          <w:sz w:val="24"/>
          <w:szCs w:val="24"/>
        </w:rPr>
        <w:t>š</w:t>
      </w:r>
      <w:r w:rsidRPr="00BC75BD">
        <w:rPr>
          <w:rFonts w:ascii="Times New Roman" w:hAnsi="Times New Roman" w:cs="Times New Roman"/>
          <w:sz w:val="24"/>
          <w:szCs w:val="24"/>
        </w:rPr>
        <w:t>tanskih usluga smatra s</w:t>
      </w:r>
      <w:r w:rsidR="008D0C28">
        <w:rPr>
          <w:rFonts w:ascii="Times New Roman" w:hAnsi="Times New Roman" w:cs="Times New Roman"/>
          <w:sz w:val="24"/>
          <w:szCs w:val="24"/>
        </w:rPr>
        <w:t xml:space="preserve">e </w:t>
      </w:r>
      <w:r w:rsidRPr="00BC75BD">
        <w:rPr>
          <w:rFonts w:ascii="Times New Roman" w:hAnsi="Times New Roman" w:cs="Times New Roman"/>
          <w:sz w:val="24"/>
          <w:szCs w:val="24"/>
        </w:rPr>
        <w:t>danom predaje Dr</w:t>
      </w:r>
      <w:r w:rsidR="008D0C28">
        <w:rPr>
          <w:rFonts w:ascii="Times New Roman" w:hAnsi="Times New Roman" w:cs="Times New Roman"/>
          <w:sz w:val="24"/>
          <w:szCs w:val="24"/>
        </w:rPr>
        <w:t>ž</w:t>
      </w:r>
      <w:r w:rsidRPr="00BC75BD">
        <w:rPr>
          <w:rFonts w:ascii="Times New Roman" w:hAnsi="Times New Roman" w:cs="Times New Roman"/>
          <w:sz w:val="24"/>
          <w:szCs w:val="24"/>
        </w:rPr>
        <w:t xml:space="preserve">avnoj komisiji, odnosno davatelju koncesije. </w:t>
      </w:r>
      <w:r w:rsidR="008D0C28">
        <w:rPr>
          <w:rFonts w:ascii="Times New Roman" w:hAnsi="Times New Roman" w:cs="Times New Roman"/>
          <w:sz w:val="24"/>
          <w:szCs w:val="24"/>
        </w:rPr>
        <w:t>Ž</w:t>
      </w:r>
      <w:r w:rsidRPr="00BC75BD">
        <w:rPr>
          <w:rFonts w:ascii="Times New Roman" w:hAnsi="Times New Roman" w:cs="Times New Roman"/>
          <w:sz w:val="24"/>
          <w:szCs w:val="24"/>
        </w:rPr>
        <w:t>alba se izjavljuje u roku od</w:t>
      </w:r>
      <w:r w:rsidR="008D0C28">
        <w:rPr>
          <w:rFonts w:ascii="Times New Roman" w:hAnsi="Times New Roman" w:cs="Times New Roman"/>
          <w:sz w:val="24"/>
          <w:szCs w:val="24"/>
        </w:rPr>
        <w:t xml:space="preserve"> </w:t>
      </w:r>
      <w:r w:rsidRPr="00BC75BD">
        <w:rPr>
          <w:rFonts w:ascii="Times New Roman" w:hAnsi="Times New Roman" w:cs="Times New Roman"/>
          <w:sz w:val="24"/>
          <w:szCs w:val="24"/>
        </w:rPr>
        <w:t>10 (deset) dana i to od dana primitka odluke o davanju koncesije, u odnosu na postupak</w:t>
      </w:r>
      <w:r w:rsidR="008D0C28">
        <w:rPr>
          <w:rFonts w:ascii="Times New Roman" w:hAnsi="Times New Roman" w:cs="Times New Roman"/>
          <w:sz w:val="24"/>
          <w:szCs w:val="24"/>
        </w:rPr>
        <w:t xml:space="preserve"> </w:t>
      </w:r>
      <w:r w:rsidRPr="00BC75BD">
        <w:rPr>
          <w:rFonts w:ascii="Times New Roman" w:hAnsi="Times New Roman" w:cs="Times New Roman"/>
          <w:sz w:val="24"/>
          <w:szCs w:val="24"/>
        </w:rPr>
        <w:t>pregleda, ocjene i odabira ponuda.</w:t>
      </w: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Default="008D0C28" w:rsidP="008D0C28">
      <w:pPr>
        <w:autoSpaceDE w:val="0"/>
        <w:autoSpaceDN w:val="0"/>
        <w:adjustRightInd w:val="0"/>
        <w:spacing w:after="0" w:line="240" w:lineRule="auto"/>
        <w:ind w:left="3828"/>
        <w:rPr>
          <w:rFonts w:ascii="Times New Roman" w:hAnsi="Times New Roman" w:cs="Times New Roman"/>
          <w:sz w:val="24"/>
          <w:szCs w:val="24"/>
        </w:rPr>
      </w:pPr>
    </w:p>
    <w:p w:rsidR="00461759" w:rsidRDefault="00461759" w:rsidP="008D0C28">
      <w:pPr>
        <w:autoSpaceDE w:val="0"/>
        <w:autoSpaceDN w:val="0"/>
        <w:adjustRightInd w:val="0"/>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                                         </w:t>
      </w:r>
      <w:r w:rsidR="008D0C28">
        <w:rPr>
          <w:rFonts w:ascii="Times New Roman" w:hAnsi="Times New Roman" w:cs="Times New Roman"/>
          <w:sz w:val="24"/>
          <w:szCs w:val="24"/>
        </w:rPr>
        <w:t xml:space="preserve">PREDSJEDNIK </w:t>
      </w:r>
    </w:p>
    <w:p w:rsidR="008D0C28" w:rsidRDefault="00461759" w:rsidP="008D0C28">
      <w:pPr>
        <w:autoSpaceDE w:val="0"/>
        <w:autoSpaceDN w:val="0"/>
        <w:adjustRightInd w:val="0"/>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                                    </w:t>
      </w:r>
      <w:r w:rsidR="008D0C28">
        <w:rPr>
          <w:rFonts w:ascii="Times New Roman" w:hAnsi="Times New Roman" w:cs="Times New Roman"/>
          <w:sz w:val="24"/>
          <w:szCs w:val="24"/>
        </w:rPr>
        <w:t>GRADSKOG VIJEĆA</w:t>
      </w:r>
      <w:r>
        <w:rPr>
          <w:rFonts w:ascii="Times New Roman" w:hAnsi="Times New Roman" w:cs="Times New Roman"/>
          <w:sz w:val="24"/>
          <w:szCs w:val="24"/>
        </w:rPr>
        <w:t>:</w:t>
      </w:r>
    </w:p>
    <w:p w:rsidR="00461759" w:rsidRDefault="00461759" w:rsidP="008D0C28">
      <w:pPr>
        <w:autoSpaceDE w:val="0"/>
        <w:autoSpaceDN w:val="0"/>
        <w:adjustRightInd w:val="0"/>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                                            Stanko Čičko</w:t>
      </w: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Default="008D0C28" w:rsidP="008D0C28">
      <w:pPr>
        <w:autoSpaceDE w:val="0"/>
        <w:autoSpaceDN w:val="0"/>
        <w:adjustRightInd w:val="0"/>
        <w:spacing w:after="0" w:line="240" w:lineRule="auto"/>
        <w:rPr>
          <w:rFonts w:ascii="Times New Roman" w:hAnsi="Times New Roman" w:cs="Times New Roman"/>
          <w:sz w:val="24"/>
          <w:szCs w:val="24"/>
        </w:rPr>
      </w:pPr>
    </w:p>
    <w:p w:rsidR="008D0C28" w:rsidRPr="00461759" w:rsidRDefault="008D0C28" w:rsidP="00461759">
      <w:pPr>
        <w:autoSpaceDE w:val="0"/>
        <w:autoSpaceDN w:val="0"/>
        <w:adjustRightInd w:val="0"/>
        <w:spacing w:after="0" w:line="240" w:lineRule="auto"/>
        <w:rPr>
          <w:rFonts w:ascii="Times New Roman" w:hAnsi="Times New Roman" w:cs="Times New Roman"/>
          <w:sz w:val="24"/>
          <w:szCs w:val="24"/>
        </w:rPr>
      </w:pPr>
    </w:p>
    <w:sectPr w:rsidR="008D0C28" w:rsidRPr="00461759" w:rsidSect="00092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175"/>
    <w:multiLevelType w:val="hybridMultilevel"/>
    <w:tmpl w:val="4AA4CC24"/>
    <w:lvl w:ilvl="0" w:tplc="702E2CC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6E7691"/>
    <w:multiLevelType w:val="hybridMultilevel"/>
    <w:tmpl w:val="B4AE1F08"/>
    <w:lvl w:ilvl="0" w:tplc="6EC4C688">
      <w:start w:val="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1B20B2"/>
    <w:multiLevelType w:val="hybridMultilevel"/>
    <w:tmpl w:val="122A3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0302BC"/>
    <w:multiLevelType w:val="hybridMultilevel"/>
    <w:tmpl w:val="43A0C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9C2C32"/>
    <w:multiLevelType w:val="hybridMultilevel"/>
    <w:tmpl w:val="B4C47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4D"/>
    <w:rsid w:val="00092550"/>
    <w:rsid w:val="00094A47"/>
    <w:rsid w:val="002A4177"/>
    <w:rsid w:val="002B1CD0"/>
    <w:rsid w:val="002B684F"/>
    <w:rsid w:val="00461759"/>
    <w:rsid w:val="00542F3E"/>
    <w:rsid w:val="00593EEC"/>
    <w:rsid w:val="006C45D7"/>
    <w:rsid w:val="006D665E"/>
    <w:rsid w:val="007247D3"/>
    <w:rsid w:val="007B58B1"/>
    <w:rsid w:val="0082019F"/>
    <w:rsid w:val="00867899"/>
    <w:rsid w:val="008D0C28"/>
    <w:rsid w:val="009414CF"/>
    <w:rsid w:val="009B52ED"/>
    <w:rsid w:val="00AA41CB"/>
    <w:rsid w:val="00B6357D"/>
    <w:rsid w:val="00BC75BD"/>
    <w:rsid w:val="00D77C52"/>
    <w:rsid w:val="00E7014D"/>
    <w:rsid w:val="00E873BF"/>
    <w:rsid w:val="00F01875"/>
    <w:rsid w:val="00F442D4"/>
    <w:rsid w:val="00F720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DD7B"/>
  <w15:docId w15:val="{E841385A-D717-4382-ACE1-3479EE8D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55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14D"/>
    <w:pPr>
      <w:ind w:left="720"/>
      <w:contextualSpacing/>
    </w:pPr>
  </w:style>
  <w:style w:type="paragraph" w:styleId="Tekstbalonia">
    <w:name w:val="Balloon Text"/>
    <w:basedOn w:val="Normal"/>
    <w:link w:val="TekstbaloniaChar"/>
    <w:uiPriority w:val="99"/>
    <w:semiHidden/>
    <w:unhideWhenUsed/>
    <w:rsid w:val="009414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14CF"/>
    <w:rPr>
      <w:rFonts w:ascii="Segoe UI" w:hAnsi="Segoe UI" w:cs="Segoe UI"/>
      <w:sz w:val="18"/>
      <w:szCs w:val="18"/>
    </w:rPr>
  </w:style>
  <w:style w:type="character" w:styleId="Referencakomentara">
    <w:name w:val="annotation reference"/>
    <w:basedOn w:val="Zadanifontodlomka"/>
    <w:uiPriority w:val="99"/>
    <w:semiHidden/>
    <w:unhideWhenUsed/>
    <w:rsid w:val="00AA41CB"/>
    <w:rPr>
      <w:sz w:val="16"/>
      <w:szCs w:val="16"/>
    </w:rPr>
  </w:style>
  <w:style w:type="paragraph" w:styleId="Tekstkomentara">
    <w:name w:val="annotation text"/>
    <w:basedOn w:val="Normal"/>
    <w:link w:val="TekstkomentaraChar"/>
    <w:uiPriority w:val="99"/>
    <w:semiHidden/>
    <w:unhideWhenUsed/>
    <w:rsid w:val="00AA41CB"/>
    <w:pPr>
      <w:spacing w:line="240" w:lineRule="auto"/>
    </w:pPr>
    <w:rPr>
      <w:sz w:val="20"/>
      <w:szCs w:val="20"/>
    </w:rPr>
  </w:style>
  <w:style w:type="character" w:customStyle="1" w:styleId="TekstkomentaraChar">
    <w:name w:val="Tekst komentara Char"/>
    <w:basedOn w:val="Zadanifontodlomka"/>
    <w:link w:val="Tekstkomentara"/>
    <w:uiPriority w:val="99"/>
    <w:semiHidden/>
    <w:rsid w:val="00AA41CB"/>
    <w:rPr>
      <w:sz w:val="20"/>
      <w:szCs w:val="20"/>
    </w:rPr>
  </w:style>
  <w:style w:type="paragraph" w:styleId="Predmetkomentara">
    <w:name w:val="annotation subject"/>
    <w:basedOn w:val="Tekstkomentara"/>
    <w:next w:val="Tekstkomentara"/>
    <w:link w:val="PredmetkomentaraChar"/>
    <w:uiPriority w:val="99"/>
    <w:semiHidden/>
    <w:unhideWhenUsed/>
    <w:rsid w:val="00AA41CB"/>
    <w:rPr>
      <w:b/>
      <w:bCs/>
    </w:rPr>
  </w:style>
  <w:style w:type="character" w:customStyle="1" w:styleId="PredmetkomentaraChar">
    <w:name w:val="Predmet komentara Char"/>
    <w:basedOn w:val="TekstkomentaraChar"/>
    <w:link w:val="Predmetkomentara"/>
    <w:uiPriority w:val="99"/>
    <w:semiHidden/>
    <w:rsid w:val="00AA4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1196</Words>
  <Characters>6823</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apisit</dc:creator>
  <cp:lastModifiedBy>Zdenka Knezić</cp:lastModifiedBy>
  <cp:revision>4</cp:revision>
  <cp:lastPrinted>2019-10-03T17:15:00Z</cp:lastPrinted>
  <dcterms:created xsi:type="dcterms:W3CDTF">2019-10-03T17:07:00Z</dcterms:created>
  <dcterms:modified xsi:type="dcterms:W3CDTF">2019-10-03T17:34:00Z</dcterms:modified>
</cp:coreProperties>
</file>